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4A5" w:rsidRPr="009824A5" w:rsidRDefault="009824A5" w:rsidP="009824A5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Calibri" w:hAnsi="Calibri" w:cs="Calibri"/>
          <w:sz w:val="24"/>
          <w:szCs w:val="24"/>
          <w:shd w:val="clear" w:color="auto" w:fill="FFFFFF"/>
        </w:rPr>
      </w:pPr>
      <w:r w:rsidRPr="009824A5">
        <w:rPr>
          <w:rFonts w:ascii="Calibri" w:hAnsi="Calibri" w:cs="Calibri"/>
          <w:sz w:val="24"/>
          <w:szCs w:val="24"/>
          <w:shd w:val="clear" w:color="auto" w:fill="FFFFFF"/>
        </w:rPr>
        <w:t>2021/BZP 00155849/01</w:t>
      </w:r>
    </w:p>
    <w:p w:rsidR="009824A5" w:rsidRPr="009824A5" w:rsidRDefault="009824A5" w:rsidP="009824A5">
      <w:pPr>
        <w:pStyle w:val="Nagwek3"/>
        <w:shd w:val="clear" w:color="auto" w:fill="FFFFFF"/>
        <w:spacing w:before="0" w:beforeAutospacing="0"/>
        <w:rPr>
          <w:rFonts w:ascii="Calibri" w:hAnsi="Calibri" w:cs="Calibri"/>
          <w:sz w:val="24"/>
          <w:szCs w:val="24"/>
        </w:rPr>
      </w:pPr>
      <w:r w:rsidRPr="009824A5">
        <w:rPr>
          <w:rFonts w:ascii="Calibri" w:hAnsi="Calibri" w:cs="Calibri"/>
          <w:sz w:val="24"/>
          <w:szCs w:val="24"/>
        </w:rPr>
        <w:t>Ogłoszenie o zamówieniu z dnia 20.08.2021</w:t>
      </w:r>
    </w:p>
    <w:p w:rsidR="009824A5" w:rsidRPr="009824A5" w:rsidRDefault="009824A5" w:rsidP="009824A5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Calibri" w:eastAsia="Times New Roman" w:hAnsi="Calibri" w:cs="Calibri"/>
          <w:kern w:val="36"/>
          <w:sz w:val="24"/>
          <w:szCs w:val="24"/>
          <w:lang w:eastAsia="pl-PL"/>
        </w:rPr>
      </w:pPr>
    </w:p>
    <w:p w:rsidR="009824A5" w:rsidRPr="009824A5" w:rsidRDefault="009824A5" w:rsidP="009824A5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Calibri" w:eastAsia="Times New Roman" w:hAnsi="Calibri" w:cs="Calibri"/>
          <w:kern w:val="36"/>
          <w:sz w:val="24"/>
          <w:szCs w:val="24"/>
          <w:lang w:eastAsia="pl-PL"/>
        </w:rPr>
      </w:pPr>
      <w:r w:rsidRPr="009824A5">
        <w:rPr>
          <w:rFonts w:ascii="Calibri" w:eastAsia="Times New Roman" w:hAnsi="Calibri" w:cs="Calibri"/>
          <w:kern w:val="36"/>
          <w:sz w:val="24"/>
          <w:szCs w:val="24"/>
          <w:lang w:eastAsia="pl-PL"/>
        </w:rPr>
        <w:t>Ogłoszenie o zamówieniu</w:t>
      </w:r>
      <w:r w:rsidRPr="009824A5">
        <w:rPr>
          <w:rFonts w:ascii="Calibri" w:eastAsia="Times New Roman" w:hAnsi="Calibri" w:cs="Calibri"/>
          <w:kern w:val="36"/>
          <w:sz w:val="24"/>
          <w:szCs w:val="24"/>
          <w:lang w:eastAsia="pl-PL"/>
        </w:rPr>
        <w:br/>
        <w:t>Roboty budowlane</w:t>
      </w:r>
      <w:r w:rsidRPr="009824A5">
        <w:rPr>
          <w:rFonts w:ascii="Calibri" w:eastAsia="Times New Roman" w:hAnsi="Calibri" w:cs="Calibri"/>
          <w:kern w:val="36"/>
          <w:sz w:val="24"/>
          <w:szCs w:val="24"/>
          <w:lang w:eastAsia="pl-PL"/>
        </w:rPr>
        <w:br/>
        <w:t xml:space="preserve">Modernizacja boiska wielofunkcyjnego w Nowej </w:t>
      </w:r>
      <w:proofErr w:type="spellStart"/>
      <w:r w:rsidRPr="009824A5">
        <w:rPr>
          <w:rFonts w:ascii="Calibri" w:eastAsia="Times New Roman" w:hAnsi="Calibri" w:cs="Calibri"/>
          <w:kern w:val="36"/>
          <w:sz w:val="24"/>
          <w:szCs w:val="24"/>
          <w:lang w:eastAsia="pl-PL"/>
        </w:rPr>
        <w:t>Krępie</w:t>
      </w:r>
      <w:proofErr w:type="spellEnd"/>
      <w:r w:rsidRPr="009824A5">
        <w:rPr>
          <w:rFonts w:ascii="Calibri" w:eastAsia="Times New Roman" w:hAnsi="Calibri" w:cs="Calibri"/>
          <w:kern w:val="36"/>
          <w:sz w:val="24"/>
          <w:szCs w:val="24"/>
          <w:lang w:eastAsia="pl-PL"/>
        </w:rPr>
        <w:t xml:space="preserve"> – etap II</w:t>
      </w:r>
    </w:p>
    <w:p w:rsidR="009824A5" w:rsidRPr="009824A5" w:rsidRDefault="009824A5" w:rsidP="009824A5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sz w:val="24"/>
          <w:szCs w:val="24"/>
          <w:lang w:eastAsia="pl-PL"/>
        </w:rPr>
      </w:pPr>
      <w:r w:rsidRPr="009824A5">
        <w:rPr>
          <w:rFonts w:ascii="Calibri" w:eastAsia="Times New Roman" w:hAnsi="Calibri" w:cs="Calibri"/>
          <w:sz w:val="24"/>
          <w:szCs w:val="24"/>
          <w:lang w:eastAsia="pl-PL"/>
        </w:rPr>
        <w:t>SEKCJA I - ZAMAWIAJĄCY</w:t>
      </w:r>
    </w:p>
    <w:p w:rsidR="009824A5" w:rsidRPr="009824A5" w:rsidRDefault="009824A5" w:rsidP="009824A5">
      <w:pPr>
        <w:shd w:val="clear" w:color="auto" w:fill="FFFFFF"/>
        <w:spacing w:after="100" w:afterAutospacing="1" w:line="240" w:lineRule="auto"/>
        <w:outlineLvl w:val="2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9824A5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1.1.) Rola zamawiającego</w:t>
      </w:r>
    </w:p>
    <w:p w:rsidR="009824A5" w:rsidRPr="009824A5" w:rsidRDefault="009824A5" w:rsidP="009824A5">
      <w:pPr>
        <w:shd w:val="clear" w:color="auto" w:fill="FFFFFF"/>
        <w:spacing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9824A5">
        <w:rPr>
          <w:rFonts w:ascii="Calibri" w:eastAsia="Times New Roman" w:hAnsi="Calibri" w:cs="Calibri"/>
          <w:sz w:val="24"/>
          <w:szCs w:val="24"/>
          <w:lang w:eastAsia="pl-PL"/>
        </w:rPr>
        <w:t>Postępowanie prowadzone jest samodzielnie przez zamawiającego</w:t>
      </w:r>
    </w:p>
    <w:p w:rsidR="009824A5" w:rsidRPr="009824A5" w:rsidRDefault="009824A5" w:rsidP="009824A5">
      <w:pPr>
        <w:shd w:val="clear" w:color="auto" w:fill="FFFFFF"/>
        <w:spacing w:after="100" w:afterAutospacing="1" w:line="240" w:lineRule="auto"/>
        <w:outlineLvl w:val="2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9824A5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1.2.) Nazwa zamawiającego: </w:t>
      </w:r>
      <w:r w:rsidRPr="009824A5">
        <w:rPr>
          <w:rFonts w:ascii="Calibri" w:eastAsia="Times New Roman" w:hAnsi="Calibri" w:cs="Calibri"/>
          <w:sz w:val="24"/>
          <w:szCs w:val="24"/>
          <w:lang w:eastAsia="pl-PL"/>
        </w:rPr>
        <w:t>GMINA PRZASNYSZ</w:t>
      </w:r>
    </w:p>
    <w:p w:rsidR="009824A5" w:rsidRPr="009824A5" w:rsidRDefault="009824A5" w:rsidP="009824A5">
      <w:pPr>
        <w:shd w:val="clear" w:color="auto" w:fill="FFFFFF"/>
        <w:spacing w:after="100" w:afterAutospacing="1" w:line="240" w:lineRule="auto"/>
        <w:outlineLvl w:val="2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9824A5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1.4) Krajowy Numer Identyfikacyjny: </w:t>
      </w:r>
      <w:r w:rsidRPr="009824A5">
        <w:rPr>
          <w:rFonts w:ascii="Calibri" w:eastAsia="Times New Roman" w:hAnsi="Calibri" w:cs="Calibri"/>
          <w:sz w:val="24"/>
          <w:szCs w:val="24"/>
          <w:lang w:eastAsia="pl-PL"/>
        </w:rPr>
        <w:t>REGON 550667830</w:t>
      </w:r>
    </w:p>
    <w:p w:rsidR="009824A5" w:rsidRPr="009824A5" w:rsidRDefault="009824A5" w:rsidP="009824A5">
      <w:pPr>
        <w:shd w:val="clear" w:color="auto" w:fill="FFFFFF"/>
        <w:spacing w:after="100" w:afterAutospacing="1" w:line="240" w:lineRule="auto"/>
        <w:outlineLvl w:val="2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9824A5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1.5) Adres zamawiającego</w:t>
      </w:r>
    </w:p>
    <w:p w:rsidR="009824A5" w:rsidRPr="009824A5" w:rsidRDefault="009824A5" w:rsidP="009824A5">
      <w:pPr>
        <w:shd w:val="clear" w:color="auto" w:fill="FFFFFF"/>
        <w:spacing w:after="100" w:afterAutospacing="1" w:line="240" w:lineRule="auto"/>
        <w:outlineLvl w:val="2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9824A5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1.5.1.) Ulica: </w:t>
      </w:r>
      <w:r w:rsidRPr="009824A5">
        <w:rPr>
          <w:rFonts w:ascii="Calibri" w:eastAsia="Times New Roman" w:hAnsi="Calibri" w:cs="Calibri"/>
          <w:sz w:val="24"/>
          <w:szCs w:val="24"/>
          <w:lang w:eastAsia="pl-PL"/>
        </w:rPr>
        <w:t>ul. św. Stanisława Kostki 5</w:t>
      </w:r>
    </w:p>
    <w:p w:rsidR="009824A5" w:rsidRPr="009824A5" w:rsidRDefault="009824A5" w:rsidP="009824A5">
      <w:pPr>
        <w:shd w:val="clear" w:color="auto" w:fill="FFFFFF"/>
        <w:spacing w:after="100" w:afterAutospacing="1" w:line="240" w:lineRule="auto"/>
        <w:outlineLvl w:val="2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9824A5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1.5.2.) Miejscowość: </w:t>
      </w:r>
      <w:r w:rsidRPr="009824A5">
        <w:rPr>
          <w:rFonts w:ascii="Calibri" w:eastAsia="Times New Roman" w:hAnsi="Calibri" w:cs="Calibri"/>
          <w:sz w:val="24"/>
          <w:szCs w:val="24"/>
          <w:lang w:eastAsia="pl-PL"/>
        </w:rPr>
        <w:t>Przasnysz</w:t>
      </w:r>
    </w:p>
    <w:p w:rsidR="009824A5" w:rsidRPr="009824A5" w:rsidRDefault="009824A5" w:rsidP="009824A5">
      <w:pPr>
        <w:shd w:val="clear" w:color="auto" w:fill="FFFFFF"/>
        <w:spacing w:after="100" w:afterAutospacing="1" w:line="240" w:lineRule="auto"/>
        <w:outlineLvl w:val="2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9824A5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1.5.3.) Kod pocztowy: </w:t>
      </w:r>
      <w:r w:rsidRPr="009824A5">
        <w:rPr>
          <w:rFonts w:ascii="Calibri" w:eastAsia="Times New Roman" w:hAnsi="Calibri" w:cs="Calibri"/>
          <w:sz w:val="24"/>
          <w:szCs w:val="24"/>
          <w:lang w:eastAsia="pl-PL"/>
        </w:rPr>
        <w:t>06-300</w:t>
      </w:r>
    </w:p>
    <w:p w:rsidR="009824A5" w:rsidRPr="009824A5" w:rsidRDefault="009824A5" w:rsidP="009824A5">
      <w:pPr>
        <w:shd w:val="clear" w:color="auto" w:fill="FFFFFF"/>
        <w:spacing w:after="100" w:afterAutospacing="1" w:line="240" w:lineRule="auto"/>
        <w:outlineLvl w:val="2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9824A5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1.5.4.) Województwo: </w:t>
      </w:r>
      <w:r w:rsidRPr="009824A5">
        <w:rPr>
          <w:rFonts w:ascii="Calibri" w:eastAsia="Times New Roman" w:hAnsi="Calibri" w:cs="Calibri"/>
          <w:sz w:val="24"/>
          <w:szCs w:val="24"/>
          <w:lang w:eastAsia="pl-PL"/>
        </w:rPr>
        <w:t>mazowieckie</w:t>
      </w:r>
    </w:p>
    <w:p w:rsidR="009824A5" w:rsidRPr="009824A5" w:rsidRDefault="009824A5" w:rsidP="009824A5">
      <w:pPr>
        <w:shd w:val="clear" w:color="auto" w:fill="FFFFFF"/>
        <w:spacing w:after="100" w:afterAutospacing="1" w:line="240" w:lineRule="auto"/>
        <w:outlineLvl w:val="2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9824A5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1.5.5.) Kraj: </w:t>
      </w:r>
      <w:r w:rsidRPr="009824A5">
        <w:rPr>
          <w:rFonts w:ascii="Calibri" w:eastAsia="Times New Roman" w:hAnsi="Calibri" w:cs="Calibri"/>
          <w:sz w:val="24"/>
          <w:szCs w:val="24"/>
          <w:lang w:eastAsia="pl-PL"/>
        </w:rPr>
        <w:t>Polska</w:t>
      </w:r>
    </w:p>
    <w:p w:rsidR="009824A5" w:rsidRPr="009824A5" w:rsidRDefault="009824A5" w:rsidP="009824A5">
      <w:pPr>
        <w:shd w:val="clear" w:color="auto" w:fill="FFFFFF"/>
        <w:spacing w:after="100" w:afterAutospacing="1" w:line="240" w:lineRule="auto"/>
        <w:outlineLvl w:val="2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9824A5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1.5.6.) Lokalizacja NUTS 3: </w:t>
      </w:r>
      <w:r w:rsidRPr="009824A5">
        <w:rPr>
          <w:rFonts w:ascii="Calibri" w:eastAsia="Times New Roman" w:hAnsi="Calibri" w:cs="Calibri"/>
          <w:sz w:val="24"/>
          <w:szCs w:val="24"/>
          <w:lang w:eastAsia="pl-PL"/>
        </w:rPr>
        <w:t>PL924 - Ostrołęcki</w:t>
      </w:r>
    </w:p>
    <w:p w:rsidR="009824A5" w:rsidRPr="009824A5" w:rsidRDefault="009824A5" w:rsidP="009824A5">
      <w:pPr>
        <w:shd w:val="clear" w:color="auto" w:fill="FFFFFF"/>
        <w:spacing w:after="100" w:afterAutospacing="1" w:line="240" w:lineRule="auto"/>
        <w:outlineLvl w:val="2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9824A5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1.5.9.) Adres poczty elektronicznej: </w:t>
      </w:r>
      <w:r w:rsidRPr="009824A5">
        <w:rPr>
          <w:rFonts w:ascii="Calibri" w:eastAsia="Times New Roman" w:hAnsi="Calibri" w:cs="Calibri"/>
          <w:sz w:val="24"/>
          <w:szCs w:val="24"/>
          <w:lang w:eastAsia="pl-PL"/>
        </w:rPr>
        <w:t>ugprzasnysz@przasnysz.pl</w:t>
      </w:r>
    </w:p>
    <w:p w:rsidR="009824A5" w:rsidRPr="009824A5" w:rsidRDefault="009824A5" w:rsidP="009824A5">
      <w:pPr>
        <w:shd w:val="clear" w:color="auto" w:fill="FFFFFF"/>
        <w:spacing w:after="100" w:afterAutospacing="1" w:line="240" w:lineRule="auto"/>
        <w:outlineLvl w:val="2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9824A5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1.5.10.) Adres strony internetowej zamawiającego: </w:t>
      </w:r>
      <w:r w:rsidRPr="009824A5">
        <w:rPr>
          <w:rFonts w:ascii="Calibri" w:eastAsia="Times New Roman" w:hAnsi="Calibri" w:cs="Calibri"/>
          <w:sz w:val="24"/>
          <w:szCs w:val="24"/>
          <w:lang w:eastAsia="pl-PL"/>
        </w:rPr>
        <w:t>www.przasnysz.pl</w:t>
      </w:r>
    </w:p>
    <w:p w:rsidR="009824A5" w:rsidRPr="009824A5" w:rsidRDefault="009824A5" w:rsidP="009824A5">
      <w:pPr>
        <w:shd w:val="clear" w:color="auto" w:fill="FFFFFF"/>
        <w:spacing w:after="100" w:afterAutospacing="1" w:line="240" w:lineRule="auto"/>
        <w:outlineLvl w:val="2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9824A5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1.6.) Rodzaj zamawiającego: </w:t>
      </w:r>
      <w:r w:rsidRPr="009824A5">
        <w:rPr>
          <w:rFonts w:ascii="Calibri" w:eastAsia="Times New Roman" w:hAnsi="Calibri" w:cs="Calibri"/>
          <w:sz w:val="24"/>
          <w:szCs w:val="24"/>
          <w:lang w:eastAsia="pl-PL"/>
        </w:rPr>
        <w:t>Zamawiający publiczny - jednostka sektora finansów publicznych - jednostka samorządu terytorialnego</w:t>
      </w:r>
    </w:p>
    <w:p w:rsidR="009824A5" w:rsidRPr="009824A5" w:rsidRDefault="009824A5" w:rsidP="009824A5">
      <w:pPr>
        <w:shd w:val="clear" w:color="auto" w:fill="FFFFFF"/>
        <w:spacing w:after="100" w:afterAutospacing="1" w:line="240" w:lineRule="auto"/>
        <w:outlineLvl w:val="2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9824A5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1.7.) Przedmiot działalności zamawiającego: </w:t>
      </w:r>
      <w:r w:rsidRPr="009824A5">
        <w:rPr>
          <w:rFonts w:ascii="Calibri" w:eastAsia="Times New Roman" w:hAnsi="Calibri" w:cs="Calibri"/>
          <w:sz w:val="24"/>
          <w:szCs w:val="24"/>
          <w:lang w:eastAsia="pl-PL"/>
        </w:rPr>
        <w:t>Ogólne usługi publiczne</w:t>
      </w:r>
    </w:p>
    <w:p w:rsidR="009824A5" w:rsidRPr="009824A5" w:rsidRDefault="009824A5" w:rsidP="009824A5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sz w:val="24"/>
          <w:szCs w:val="24"/>
          <w:lang w:eastAsia="pl-PL"/>
        </w:rPr>
      </w:pPr>
      <w:r w:rsidRPr="009824A5">
        <w:rPr>
          <w:rFonts w:ascii="Calibri" w:eastAsia="Times New Roman" w:hAnsi="Calibri" w:cs="Calibri"/>
          <w:sz w:val="24"/>
          <w:szCs w:val="24"/>
          <w:lang w:eastAsia="pl-PL"/>
        </w:rPr>
        <w:t>SEKCJA II – INFORMACJE PODSTAWOWE</w:t>
      </w:r>
    </w:p>
    <w:p w:rsidR="009824A5" w:rsidRPr="009824A5" w:rsidRDefault="009824A5" w:rsidP="009824A5">
      <w:pPr>
        <w:shd w:val="clear" w:color="auto" w:fill="FFFFFF"/>
        <w:spacing w:after="100" w:afterAutospacing="1" w:line="240" w:lineRule="auto"/>
        <w:outlineLvl w:val="2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9824A5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2.1.) Ogłoszenie dotyczy:</w:t>
      </w:r>
    </w:p>
    <w:p w:rsidR="009824A5" w:rsidRPr="009824A5" w:rsidRDefault="009824A5" w:rsidP="009824A5">
      <w:pPr>
        <w:shd w:val="clear" w:color="auto" w:fill="FFFFFF"/>
        <w:spacing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9824A5">
        <w:rPr>
          <w:rFonts w:ascii="Calibri" w:eastAsia="Times New Roman" w:hAnsi="Calibri" w:cs="Calibri"/>
          <w:sz w:val="24"/>
          <w:szCs w:val="24"/>
          <w:lang w:eastAsia="pl-PL"/>
        </w:rPr>
        <w:t>Zamówienia publicznego</w:t>
      </w:r>
    </w:p>
    <w:p w:rsidR="009824A5" w:rsidRPr="009824A5" w:rsidRDefault="009824A5" w:rsidP="009824A5">
      <w:pPr>
        <w:shd w:val="clear" w:color="auto" w:fill="FFFFFF"/>
        <w:spacing w:after="100" w:afterAutospacing="1" w:line="240" w:lineRule="auto"/>
        <w:outlineLvl w:val="2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9824A5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lastRenderedPageBreak/>
        <w:t>2.2.) Ogłoszenie dotyczy usług społecznych i innych szczególnych usług: </w:t>
      </w:r>
      <w:r w:rsidRPr="009824A5">
        <w:rPr>
          <w:rFonts w:ascii="Calibri" w:eastAsia="Times New Roman" w:hAnsi="Calibri" w:cs="Calibri"/>
          <w:sz w:val="24"/>
          <w:szCs w:val="24"/>
          <w:lang w:eastAsia="pl-PL"/>
        </w:rPr>
        <w:t>Nie</w:t>
      </w:r>
    </w:p>
    <w:p w:rsidR="009824A5" w:rsidRPr="009824A5" w:rsidRDefault="009824A5" w:rsidP="009824A5">
      <w:pPr>
        <w:shd w:val="clear" w:color="auto" w:fill="FFFFFF"/>
        <w:spacing w:after="100" w:afterAutospacing="1" w:line="240" w:lineRule="auto"/>
        <w:outlineLvl w:val="2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9824A5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2.3.) Nazwa zamówienia albo umowy ramowej:</w:t>
      </w:r>
    </w:p>
    <w:p w:rsidR="009824A5" w:rsidRPr="009824A5" w:rsidRDefault="009824A5" w:rsidP="009824A5">
      <w:pPr>
        <w:shd w:val="clear" w:color="auto" w:fill="FFFFFF"/>
        <w:spacing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9824A5">
        <w:rPr>
          <w:rFonts w:ascii="Calibri" w:eastAsia="Times New Roman" w:hAnsi="Calibri" w:cs="Calibri"/>
          <w:sz w:val="24"/>
          <w:szCs w:val="24"/>
          <w:lang w:eastAsia="pl-PL"/>
        </w:rPr>
        <w:t xml:space="preserve">Modernizacja boiska wielofunkcyjnego w Nowej </w:t>
      </w:r>
      <w:proofErr w:type="spellStart"/>
      <w:r w:rsidRPr="009824A5">
        <w:rPr>
          <w:rFonts w:ascii="Calibri" w:eastAsia="Times New Roman" w:hAnsi="Calibri" w:cs="Calibri"/>
          <w:sz w:val="24"/>
          <w:szCs w:val="24"/>
          <w:lang w:eastAsia="pl-PL"/>
        </w:rPr>
        <w:t>Krępie</w:t>
      </w:r>
      <w:proofErr w:type="spellEnd"/>
      <w:r w:rsidRPr="009824A5">
        <w:rPr>
          <w:rFonts w:ascii="Calibri" w:eastAsia="Times New Roman" w:hAnsi="Calibri" w:cs="Calibri"/>
          <w:sz w:val="24"/>
          <w:szCs w:val="24"/>
          <w:lang w:eastAsia="pl-PL"/>
        </w:rPr>
        <w:t xml:space="preserve"> – etap II</w:t>
      </w:r>
    </w:p>
    <w:p w:rsidR="009824A5" w:rsidRPr="009824A5" w:rsidRDefault="009824A5" w:rsidP="009824A5">
      <w:pPr>
        <w:shd w:val="clear" w:color="auto" w:fill="FFFFFF"/>
        <w:spacing w:after="100" w:afterAutospacing="1" w:line="240" w:lineRule="auto"/>
        <w:outlineLvl w:val="2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9824A5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2.4.) Identyfikator postępowania: </w:t>
      </w:r>
      <w:r w:rsidRPr="009824A5">
        <w:rPr>
          <w:rFonts w:ascii="Calibri" w:eastAsia="Times New Roman" w:hAnsi="Calibri" w:cs="Calibri"/>
          <w:sz w:val="24"/>
          <w:szCs w:val="24"/>
          <w:lang w:eastAsia="pl-PL"/>
        </w:rPr>
        <w:t>ocds-148610-fce56587-0131-11ec-b885-f28f91688073</w:t>
      </w:r>
    </w:p>
    <w:p w:rsidR="009824A5" w:rsidRPr="009824A5" w:rsidRDefault="009824A5" w:rsidP="009824A5">
      <w:pPr>
        <w:shd w:val="clear" w:color="auto" w:fill="FFFFFF"/>
        <w:spacing w:after="100" w:afterAutospacing="1" w:line="240" w:lineRule="auto"/>
        <w:outlineLvl w:val="2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9824A5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2.5.) Numer ogłoszenia: </w:t>
      </w:r>
      <w:r w:rsidRPr="009824A5">
        <w:rPr>
          <w:rFonts w:ascii="Calibri" w:eastAsia="Times New Roman" w:hAnsi="Calibri" w:cs="Calibri"/>
          <w:sz w:val="24"/>
          <w:szCs w:val="24"/>
          <w:lang w:eastAsia="pl-PL"/>
        </w:rPr>
        <w:t>2021/BZP 00155849/01</w:t>
      </w:r>
    </w:p>
    <w:p w:rsidR="009824A5" w:rsidRPr="009824A5" w:rsidRDefault="009824A5" w:rsidP="009824A5">
      <w:pPr>
        <w:shd w:val="clear" w:color="auto" w:fill="FFFFFF"/>
        <w:spacing w:after="100" w:afterAutospacing="1" w:line="240" w:lineRule="auto"/>
        <w:outlineLvl w:val="2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9824A5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2.6.) Wersja ogłoszenia: </w:t>
      </w:r>
      <w:r w:rsidRPr="009824A5">
        <w:rPr>
          <w:rFonts w:ascii="Calibri" w:eastAsia="Times New Roman" w:hAnsi="Calibri" w:cs="Calibri"/>
          <w:sz w:val="24"/>
          <w:szCs w:val="24"/>
          <w:lang w:eastAsia="pl-PL"/>
        </w:rPr>
        <w:t>01</w:t>
      </w:r>
    </w:p>
    <w:p w:rsidR="009824A5" w:rsidRPr="009824A5" w:rsidRDefault="009824A5" w:rsidP="009824A5">
      <w:pPr>
        <w:shd w:val="clear" w:color="auto" w:fill="FFFFFF"/>
        <w:spacing w:after="100" w:afterAutospacing="1" w:line="240" w:lineRule="auto"/>
        <w:outlineLvl w:val="2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9824A5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2.7.) Data ogłoszenia: </w:t>
      </w:r>
      <w:r w:rsidRPr="009824A5">
        <w:rPr>
          <w:rFonts w:ascii="Calibri" w:eastAsia="Times New Roman" w:hAnsi="Calibri" w:cs="Calibri"/>
          <w:sz w:val="24"/>
          <w:szCs w:val="24"/>
          <w:lang w:eastAsia="pl-PL"/>
        </w:rPr>
        <w:t>2021-08-20 13:38</w:t>
      </w:r>
    </w:p>
    <w:p w:rsidR="009824A5" w:rsidRPr="009824A5" w:rsidRDefault="009824A5" w:rsidP="009824A5">
      <w:pPr>
        <w:shd w:val="clear" w:color="auto" w:fill="FFFFFF"/>
        <w:spacing w:after="100" w:afterAutospacing="1" w:line="240" w:lineRule="auto"/>
        <w:outlineLvl w:val="2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9824A5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2.8.) Zamówienie albo umowa ramowa zostały ujęte w planie postępowań: </w:t>
      </w:r>
      <w:r w:rsidRPr="009824A5">
        <w:rPr>
          <w:rFonts w:ascii="Calibri" w:eastAsia="Times New Roman" w:hAnsi="Calibri" w:cs="Calibri"/>
          <w:sz w:val="24"/>
          <w:szCs w:val="24"/>
          <w:lang w:eastAsia="pl-PL"/>
        </w:rPr>
        <w:t>Tak</w:t>
      </w:r>
    </w:p>
    <w:p w:rsidR="009824A5" w:rsidRPr="009824A5" w:rsidRDefault="009824A5" w:rsidP="009824A5">
      <w:pPr>
        <w:shd w:val="clear" w:color="auto" w:fill="FFFFFF"/>
        <w:spacing w:after="100" w:afterAutospacing="1" w:line="240" w:lineRule="auto"/>
        <w:outlineLvl w:val="2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9824A5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2.9.) Numer planu postępowań w BZP: </w:t>
      </w:r>
      <w:r w:rsidRPr="009824A5">
        <w:rPr>
          <w:rFonts w:ascii="Calibri" w:eastAsia="Times New Roman" w:hAnsi="Calibri" w:cs="Calibri"/>
          <w:sz w:val="24"/>
          <w:szCs w:val="24"/>
          <w:lang w:eastAsia="pl-PL"/>
        </w:rPr>
        <w:t>2021/BZP 00003243/07/P</w:t>
      </w:r>
    </w:p>
    <w:p w:rsidR="009824A5" w:rsidRPr="009824A5" w:rsidRDefault="009824A5" w:rsidP="009824A5">
      <w:pPr>
        <w:shd w:val="clear" w:color="auto" w:fill="FFFFFF"/>
        <w:spacing w:after="100" w:afterAutospacing="1" w:line="240" w:lineRule="auto"/>
        <w:outlineLvl w:val="2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9824A5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2.10.) Identyfikator pozycji planu postępowań:</w:t>
      </w:r>
    </w:p>
    <w:p w:rsidR="009824A5" w:rsidRPr="009824A5" w:rsidRDefault="009824A5" w:rsidP="009824A5">
      <w:pPr>
        <w:shd w:val="clear" w:color="auto" w:fill="FFFFFF"/>
        <w:spacing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9824A5">
        <w:rPr>
          <w:rFonts w:ascii="Calibri" w:eastAsia="Times New Roman" w:hAnsi="Calibri" w:cs="Calibri"/>
          <w:sz w:val="24"/>
          <w:szCs w:val="24"/>
          <w:lang w:eastAsia="pl-PL"/>
        </w:rPr>
        <w:t xml:space="preserve">1.1.12 Modernizacja boiska wielofunkcyjnego w Nowej </w:t>
      </w:r>
      <w:proofErr w:type="spellStart"/>
      <w:r w:rsidRPr="009824A5">
        <w:rPr>
          <w:rFonts w:ascii="Calibri" w:eastAsia="Times New Roman" w:hAnsi="Calibri" w:cs="Calibri"/>
          <w:sz w:val="24"/>
          <w:szCs w:val="24"/>
          <w:lang w:eastAsia="pl-PL"/>
        </w:rPr>
        <w:t>Krępie</w:t>
      </w:r>
      <w:proofErr w:type="spellEnd"/>
      <w:r w:rsidRPr="009824A5">
        <w:rPr>
          <w:rFonts w:ascii="Calibri" w:eastAsia="Times New Roman" w:hAnsi="Calibri" w:cs="Calibri"/>
          <w:sz w:val="24"/>
          <w:szCs w:val="24"/>
          <w:lang w:eastAsia="pl-PL"/>
        </w:rPr>
        <w:t xml:space="preserve"> - etap II</w:t>
      </w:r>
    </w:p>
    <w:p w:rsidR="009824A5" w:rsidRPr="009824A5" w:rsidRDefault="009824A5" w:rsidP="009824A5">
      <w:pPr>
        <w:shd w:val="clear" w:color="auto" w:fill="FFFFFF"/>
        <w:spacing w:after="100" w:afterAutospacing="1" w:line="240" w:lineRule="auto"/>
        <w:outlineLvl w:val="2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9824A5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2.11.) O udzielenie zamówienia mogą ubiegać się wyłącznie wykonawcy, o których mowa w art. 94 ustawy: </w:t>
      </w:r>
      <w:r w:rsidRPr="009824A5">
        <w:rPr>
          <w:rFonts w:ascii="Calibri" w:eastAsia="Times New Roman" w:hAnsi="Calibri" w:cs="Calibri"/>
          <w:sz w:val="24"/>
          <w:szCs w:val="24"/>
          <w:lang w:eastAsia="pl-PL"/>
        </w:rPr>
        <w:t>Nie</w:t>
      </w:r>
    </w:p>
    <w:p w:rsidR="009824A5" w:rsidRPr="009824A5" w:rsidRDefault="009824A5" w:rsidP="009824A5">
      <w:pPr>
        <w:shd w:val="clear" w:color="auto" w:fill="FFFFFF"/>
        <w:spacing w:after="100" w:afterAutospacing="1" w:line="240" w:lineRule="auto"/>
        <w:outlineLvl w:val="2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9824A5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2.14.) Czy zamówienie albo umowa ramowa dotyczy projektu lub programu współfinansowanego ze środków Unii Europejskiej: </w:t>
      </w:r>
      <w:r w:rsidRPr="009824A5">
        <w:rPr>
          <w:rFonts w:ascii="Calibri" w:eastAsia="Times New Roman" w:hAnsi="Calibri" w:cs="Calibri"/>
          <w:sz w:val="24"/>
          <w:szCs w:val="24"/>
          <w:lang w:eastAsia="pl-PL"/>
        </w:rPr>
        <w:t>Nie</w:t>
      </w:r>
    </w:p>
    <w:p w:rsidR="009824A5" w:rsidRPr="009824A5" w:rsidRDefault="009824A5" w:rsidP="009824A5">
      <w:pPr>
        <w:shd w:val="clear" w:color="auto" w:fill="FFFFFF"/>
        <w:spacing w:after="100" w:afterAutospacing="1" w:line="240" w:lineRule="auto"/>
        <w:outlineLvl w:val="2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9824A5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2.16.) Tryb udzielenia zamówienia wraz z podstawą prawną</w:t>
      </w:r>
    </w:p>
    <w:p w:rsidR="009824A5" w:rsidRPr="009824A5" w:rsidRDefault="009824A5" w:rsidP="009824A5">
      <w:pPr>
        <w:shd w:val="clear" w:color="auto" w:fill="FFFFFF"/>
        <w:spacing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9824A5">
        <w:rPr>
          <w:rFonts w:ascii="Calibri" w:eastAsia="Times New Roman" w:hAnsi="Calibri" w:cs="Calibri"/>
          <w:sz w:val="24"/>
          <w:szCs w:val="24"/>
          <w:lang w:eastAsia="pl-PL"/>
        </w:rPr>
        <w:t xml:space="preserve">Zamówienie udzielane jest w trybie podstawowym na podstawie: art. 275 </w:t>
      </w:r>
      <w:proofErr w:type="spellStart"/>
      <w:r w:rsidRPr="009824A5">
        <w:rPr>
          <w:rFonts w:ascii="Calibri" w:eastAsia="Times New Roman" w:hAnsi="Calibri" w:cs="Calibri"/>
          <w:sz w:val="24"/>
          <w:szCs w:val="24"/>
          <w:lang w:eastAsia="pl-PL"/>
        </w:rPr>
        <w:t>pkt</w:t>
      </w:r>
      <w:proofErr w:type="spellEnd"/>
      <w:r w:rsidRPr="009824A5">
        <w:rPr>
          <w:rFonts w:ascii="Calibri" w:eastAsia="Times New Roman" w:hAnsi="Calibri" w:cs="Calibri"/>
          <w:sz w:val="24"/>
          <w:szCs w:val="24"/>
          <w:lang w:eastAsia="pl-PL"/>
        </w:rPr>
        <w:t xml:space="preserve"> 1 ustawy</w:t>
      </w:r>
    </w:p>
    <w:p w:rsidR="009824A5" w:rsidRPr="009824A5" w:rsidRDefault="009824A5" w:rsidP="009824A5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sz w:val="24"/>
          <w:szCs w:val="24"/>
          <w:lang w:eastAsia="pl-PL"/>
        </w:rPr>
      </w:pPr>
      <w:r w:rsidRPr="009824A5">
        <w:rPr>
          <w:rFonts w:ascii="Calibri" w:eastAsia="Times New Roman" w:hAnsi="Calibri" w:cs="Calibri"/>
          <w:sz w:val="24"/>
          <w:szCs w:val="24"/>
          <w:lang w:eastAsia="pl-PL"/>
        </w:rPr>
        <w:t>SEKCJA III – UDOSTĘPNIANIE DOKUMENTÓW ZAMÓWIENIA I KOMUNIKACJA</w:t>
      </w:r>
    </w:p>
    <w:p w:rsidR="009824A5" w:rsidRPr="009824A5" w:rsidRDefault="009824A5" w:rsidP="009824A5">
      <w:pPr>
        <w:shd w:val="clear" w:color="auto" w:fill="FFFFFF"/>
        <w:spacing w:after="100" w:afterAutospacing="1" w:line="240" w:lineRule="auto"/>
        <w:outlineLvl w:val="2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9824A5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3.1.) Adres strony internetowej prowadzonego postępowania</w:t>
      </w:r>
    </w:p>
    <w:p w:rsidR="009824A5" w:rsidRPr="009824A5" w:rsidRDefault="009824A5" w:rsidP="009824A5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9824A5">
        <w:rPr>
          <w:rFonts w:ascii="Calibri" w:eastAsia="Times New Roman" w:hAnsi="Calibri" w:cs="Calibri"/>
          <w:sz w:val="24"/>
          <w:szCs w:val="24"/>
          <w:shd w:val="clear" w:color="auto" w:fill="FFFFFF"/>
          <w:lang w:eastAsia="pl-PL"/>
        </w:rPr>
        <w:t>http://www.bip.przasnysz.pl</w:t>
      </w:r>
    </w:p>
    <w:p w:rsidR="009824A5" w:rsidRPr="009824A5" w:rsidRDefault="009824A5" w:rsidP="009824A5">
      <w:pPr>
        <w:shd w:val="clear" w:color="auto" w:fill="FFFFFF"/>
        <w:spacing w:after="100" w:afterAutospacing="1" w:line="240" w:lineRule="auto"/>
        <w:outlineLvl w:val="2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9824A5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3.2.) Zamawiający zastrzega dostęp do dokumentów zamówienia: </w:t>
      </w:r>
      <w:r w:rsidRPr="009824A5">
        <w:rPr>
          <w:rFonts w:ascii="Calibri" w:eastAsia="Times New Roman" w:hAnsi="Calibri" w:cs="Calibri"/>
          <w:sz w:val="24"/>
          <w:szCs w:val="24"/>
          <w:lang w:eastAsia="pl-PL"/>
        </w:rPr>
        <w:t>Nie</w:t>
      </w:r>
    </w:p>
    <w:p w:rsidR="009824A5" w:rsidRPr="009824A5" w:rsidRDefault="009824A5" w:rsidP="009824A5">
      <w:pPr>
        <w:shd w:val="clear" w:color="auto" w:fill="FFFFFF"/>
        <w:spacing w:after="100" w:afterAutospacing="1" w:line="240" w:lineRule="auto"/>
        <w:outlineLvl w:val="2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9824A5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3.4.) Wykonawcy zobowiązani są do składania ofert, wniosków o dopuszczenie do udziału w postępowaniu, oświadczeń oraz innych dokumentów wyłącznie przy użyciu środków komunikacji elektronicznej: </w:t>
      </w:r>
      <w:r w:rsidRPr="009824A5">
        <w:rPr>
          <w:rFonts w:ascii="Calibri" w:eastAsia="Times New Roman" w:hAnsi="Calibri" w:cs="Calibri"/>
          <w:sz w:val="24"/>
          <w:szCs w:val="24"/>
          <w:lang w:eastAsia="pl-PL"/>
        </w:rPr>
        <w:t>Tak</w:t>
      </w:r>
    </w:p>
    <w:p w:rsidR="009824A5" w:rsidRPr="009824A5" w:rsidRDefault="009824A5" w:rsidP="009824A5">
      <w:pPr>
        <w:shd w:val="clear" w:color="auto" w:fill="FFFFFF"/>
        <w:spacing w:after="100" w:afterAutospacing="1" w:line="240" w:lineRule="auto"/>
        <w:outlineLvl w:val="2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9824A5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3.5.) Informacje o środkach komunikacji elektronicznej, przy użyciu których zamawiający będzie komunikował się z wykonawcami - adres strony internetowej: </w:t>
      </w:r>
      <w:r w:rsidRPr="009824A5">
        <w:rPr>
          <w:rFonts w:ascii="Calibri" w:eastAsia="Times New Roman" w:hAnsi="Calibri" w:cs="Calibri"/>
          <w:sz w:val="24"/>
          <w:szCs w:val="24"/>
          <w:lang w:eastAsia="pl-PL"/>
        </w:rPr>
        <w:t>https://miniportal.uzp.gov.pl</w:t>
      </w:r>
    </w:p>
    <w:p w:rsidR="009824A5" w:rsidRPr="009824A5" w:rsidRDefault="009824A5" w:rsidP="009824A5">
      <w:pPr>
        <w:shd w:val="clear" w:color="auto" w:fill="FFFFFF"/>
        <w:spacing w:after="100" w:afterAutospacing="1" w:line="240" w:lineRule="auto"/>
        <w:outlineLvl w:val="2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9824A5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lastRenderedPageBreak/>
        <w:t>3.6.) Wymagania techniczne i organizacyjne dotyczące korespondencji elektronicznej: </w:t>
      </w:r>
      <w:r w:rsidRPr="009824A5">
        <w:rPr>
          <w:rFonts w:ascii="Calibri" w:eastAsia="Times New Roman" w:hAnsi="Calibri" w:cs="Calibri"/>
          <w:sz w:val="24"/>
          <w:szCs w:val="24"/>
          <w:lang w:eastAsia="pl-PL"/>
        </w:rPr>
        <w:t>1. Sposób komunikowania się Zamawiającego z Wykonawcami (nie dotyczy składania ofert):</w:t>
      </w:r>
      <w:r w:rsidRPr="009824A5">
        <w:rPr>
          <w:rFonts w:ascii="Calibri" w:eastAsia="Times New Roman" w:hAnsi="Calibri" w:cs="Calibri"/>
          <w:sz w:val="24"/>
          <w:szCs w:val="24"/>
          <w:lang w:eastAsia="pl-PL"/>
        </w:rPr>
        <w:br/>
        <w:t xml:space="preserve">1) W postępowaniu o udzielenie zamówienia komunikacja pomiędzy Zamawiającym a Wykonawcami w szczególności składanie oświadczeń, wniosków, zawiadomień oraz przekazywanie informacji odbywa się elektronicznie za pośrednictwem dedykowanego formularza: „Formularz do komunikacji” dostępnego na </w:t>
      </w:r>
      <w:proofErr w:type="spellStart"/>
      <w:r w:rsidRPr="009824A5">
        <w:rPr>
          <w:rFonts w:ascii="Calibri" w:eastAsia="Times New Roman" w:hAnsi="Calibri" w:cs="Calibri"/>
          <w:sz w:val="24"/>
          <w:szCs w:val="24"/>
          <w:lang w:eastAsia="pl-PL"/>
        </w:rPr>
        <w:t>ePUAP</w:t>
      </w:r>
      <w:proofErr w:type="spellEnd"/>
      <w:r w:rsidRPr="009824A5">
        <w:rPr>
          <w:rFonts w:ascii="Calibri" w:eastAsia="Times New Roman" w:hAnsi="Calibri" w:cs="Calibri"/>
          <w:sz w:val="24"/>
          <w:szCs w:val="24"/>
          <w:lang w:eastAsia="pl-PL"/>
        </w:rPr>
        <w:t xml:space="preserve"> oraz udostępnionego przez </w:t>
      </w:r>
      <w:proofErr w:type="spellStart"/>
      <w:r w:rsidRPr="009824A5">
        <w:rPr>
          <w:rFonts w:ascii="Calibri" w:eastAsia="Times New Roman" w:hAnsi="Calibri" w:cs="Calibri"/>
          <w:sz w:val="24"/>
          <w:szCs w:val="24"/>
          <w:lang w:eastAsia="pl-PL"/>
        </w:rPr>
        <w:t>miniPortal</w:t>
      </w:r>
      <w:proofErr w:type="spellEnd"/>
      <w:r w:rsidRPr="009824A5">
        <w:rPr>
          <w:rFonts w:ascii="Calibri" w:eastAsia="Times New Roman" w:hAnsi="Calibri" w:cs="Calibri"/>
          <w:sz w:val="24"/>
          <w:szCs w:val="24"/>
          <w:lang w:eastAsia="pl-PL"/>
        </w:rPr>
        <w:t>.</w:t>
      </w:r>
      <w:r w:rsidRPr="009824A5">
        <w:rPr>
          <w:rFonts w:ascii="Calibri" w:eastAsia="Times New Roman" w:hAnsi="Calibri" w:cs="Calibri"/>
          <w:sz w:val="24"/>
          <w:szCs w:val="24"/>
          <w:lang w:eastAsia="pl-PL"/>
        </w:rPr>
        <w:br/>
        <w:t>2) Dokumenty elektroniczne, składane są przez Wykonawcę za pośrednictwem „Formularza do komunikacji” jako załączniki.</w:t>
      </w:r>
      <w:r w:rsidRPr="009824A5">
        <w:rPr>
          <w:rFonts w:ascii="Calibri" w:eastAsia="Times New Roman" w:hAnsi="Calibri" w:cs="Calibri"/>
          <w:sz w:val="24"/>
          <w:szCs w:val="24"/>
          <w:lang w:eastAsia="pl-PL"/>
        </w:rPr>
        <w:br/>
        <w:t xml:space="preserve">3) Wymagania techniczne i organizacyjne wysyłania i odbierania korespondencji elektronicznej przekazywanej przy ich użyciu, opisane zostały w Regulaminie korzystania z </w:t>
      </w:r>
      <w:proofErr w:type="spellStart"/>
      <w:r w:rsidRPr="009824A5">
        <w:rPr>
          <w:rFonts w:ascii="Calibri" w:eastAsia="Times New Roman" w:hAnsi="Calibri" w:cs="Calibri"/>
          <w:sz w:val="24"/>
          <w:szCs w:val="24"/>
          <w:lang w:eastAsia="pl-PL"/>
        </w:rPr>
        <w:t>miniPortalu</w:t>
      </w:r>
      <w:proofErr w:type="spellEnd"/>
      <w:r w:rsidRPr="009824A5">
        <w:rPr>
          <w:rFonts w:ascii="Calibri" w:eastAsia="Times New Roman" w:hAnsi="Calibri" w:cs="Calibri"/>
          <w:sz w:val="24"/>
          <w:szCs w:val="24"/>
          <w:lang w:eastAsia="pl-PL"/>
        </w:rPr>
        <w:t xml:space="preserve"> dostępnym pod adresem https://miniportal.uzp.gov.pl/WarunkiUslugi.aspx oraz Regulaminie </w:t>
      </w:r>
      <w:proofErr w:type="spellStart"/>
      <w:r w:rsidRPr="009824A5">
        <w:rPr>
          <w:rFonts w:ascii="Calibri" w:eastAsia="Times New Roman" w:hAnsi="Calibri" w:cs="Calibri"/>
          <w:sz w:val="24"/>
          <w:szCs w:val="24"/>
          <w:lang w:eastAsia="pl-PL"/>
        </w:rPr>
        <w:t>ePUAP</w:t>
      </w:r>
      <w:proofErr w:type="spellEnd"/>
      <w:r w:rsidRPr="009824A5">
        <w:rPr>
          <w:rFonts w:ascii="Calibri" w:eastAsia="Times New Roman" w:hAnsi="Calibri" w:cs="Calibri"/>
          <w:sz w:val="24"/>
          <w:szCs w:val="24"/>
          <w:lang w:eastAsia="pl-PL"/>
        </w:rPr>
        <w:t>.</w:t>
      </w:r>
      <w:r w:rsidRPr="009824A5">
        <w:rPr>
          <w:rFonts w:ascii="Calibri" w:eastAsia="Times New Roman" w:hAnsi="Calibri" w:cs="Calibri"/>
          <w:sz w:val="24"/>
          <w:szCs w:val="24"/>
          <w:lang w:eastAsia="pl-PL"/>
        </w:rPr>
        <w:br/>
        <w:t xml:space="preserve">4) Wykonawca, przystępując do niniejszego postępowania o udzielenie zamówienia publicznego, akceptuje warunki korzystania z </w:t>
      </w:r>
      <w:proofErr w:type="spellStart"/>
      <w:r w:rsidRPr="009824A5">
        <w:rPr>
          <w:rFonts w:ascii="Calibri" w:eastAsia="Times New Roman" w:hAnsi="Calibri" w:cs="Calibri"/>
          <w:sz w:val="24"/>
          <w:szCs w:val="24"/>
          <w:lang w:eastAsia="pl-PL"/>
        </w:rPr>
        <w:t>miniPortalu</w:t>
      </w:r>
      <w:proofErr w:type="spellEnd"/>
      <w:r w:rsidRPr="009824A5">
        <w:rPr>
          <w:rFonts w:ascii="Calibri" w:eastAsia="Times New Roman" w:hAnsi="Calibri" w:cs="Calibri"/>
          <w:sz w:val="24"/>
          <w:szCs w:val="24"/>
          <w:lang w:eastAsia="pl-PL"/>
        </w:rPr>
        <w:t>, określone</w:t>
      </w:r>
      <w:r w:rsidRPr="009824A5">
        <w:rPr>
          <w:rFonts w:ascii="Calibri" w:eastAsia="Times New Roman" w:hAnsi="Calibri" w:cs="Calibri"/>
          <w:sz w:val="24"/>
          <w:szCs w:val="24"/>
          <w:lang w:eastAsia="pl-PL"/>
        </w:rPr>
        <w:br/>
        <w:t xml:space="preserve">w Regulaminie </w:t>
      </w:r>
      <w:proofErr w:type="spellStart"/>
      <w:r w:rsidRPr="009824A5">
        <w:rPr>
          <w:rFonts w:ascii="Calibri" w:eastAsia="Times New Roman" w:hAnsi="Calibri" w:cs="Calibri"/>
          <w:sz w:val="24"/>
          <w:szCs w:val="24"/>
          <w:lang w:eastAsia="pl-PL"/>
        </w:rPr>
        <w:t>miniPortalu</w:t>
      </w:r>
      <w:proofErr w:type="spellEnd"/>
      <w:r w:rsidRPr="009824A5">
        <w:rPr>
          <w:rFonts w:ascii="Calibri" w:eastAsia="Times New Roman" w:hAnsi="Calibri" w:cs="Calibri"/>
          <w:sz w:val="24"/>
          <w:szCs w:val="24"/>
          <w:lang w:eastAsia="pl-PL"/>
        </w:rPr>
        <w:t xml:space="preserve"> oraz zobowiązuje się korzystając z </w:t>
      </w:r>
      <w:proofErr w:type="spellStart"/>
      <w:r w:rsidRPr="009824A5">
        <w:rPr>
          <w:rFonts w:ascii="Calibri" w:eastAsia="Times New Roman" w:hAnsi="Calibri" w:cs="Calibri"/>
          <w:sz w:val="24"/>
          <w:szCs w:val="24"/>
          <w:lang w:eastAsia="pl-PL"/>
        </w:rPr>
        <w:t>miniPortalu</w:t>
      </w:r>
      <w:proofErr w:type="spellEnd"/>
      <w:r w:rsidRPr="009824A5">
        <w:rPr>
          <w:rFonts w:ascii="Calibri" w:eastAsia="Times New Roman" w:hAnsi="Calibri" w:cs="Calibri"/>
          <w:sz w:val="24"/>
          <w:szCs w:val="24"/>
          <w:lang w:eastAsia="pl-PL"/>
        </w:rPr>
        <w:t xml:space="preserve"> przestrzegać postanowień tego regulaminu.</w:t>
      </w:r>
      <w:r w:rsidRPr="009824A5">
        <w:rPr>
          <w:rFonts w:ascii="Calibri" w:eastAsia="Times New Roman" w:hAnsi="Calibri" w:cs="Calibri"/>
          <w:sz w:val="24"/>
          <w:szCs w:val="24"/>
          <w:lang w:eastAsia="pl-PL"/>
        </w:rPr>
        <w:br/>
        <w:t>5) Maksymalny rozmiar plików przesyłanych za pośrednictwem dedykowanych formularzy do: złożenia i wycofania oferty oraz do komunikacji wynosi 150 MB.</w:t>
      </w:r>
      <w:r w:rsidRPr="009824A5">
        <w:rPr>
          <w:rFonts w:ascii="Calibri" w:eastAsia="Times New Roman" w:hAnsi="Calibri" w:cs="Calibri"/>
          <w:sz w:val="24"/>
          <w:szCs w:val="24"/>
          <w:lang w:eastAsia="pl-PL"/>
        </w:rPr>
        <w:br/>
        <w:t>6) We wszelkiej korespondencji związanej z niniejszym postępowaniem Zamawiający i Wykonawcy posługują się numerem ogłoszenia (BZP).</w:t>
      </w:r>
      <w:r w:rsidRPr="009824A5">
        <w:rPr>
          <w:rFonts w:ascii="Calibri" w:eastAsia="Times New Roman" w:hAnsi="Calibri" w:cs="Calibri"/>
          <w:sz w:val="24"/>
          <w:szCs w:val="24"/>
          <w:lang w:eastAsia="pl-PL"/>
        </w:rPr>
        <w:br/>
        <w:t>7) Zamawiający dopuszcza również komunikowanie za pomocą poczty elektronicznej, email: ugprzasnysz@przasnysz.pl .</w:t>
      </w:r>
      <w:r w:rsidRPr="009824A5">
        <w:rPr>
          <w:rFonts w:ascii="Calibri" w:eastAsia="Times New Roman" w:hAnsi="Calibri" w:cs="Calibri"/>
          <w:sz w:val="24"/>
          <w:szCs w:val="24"/>
          <w:lang w:eastAsia="pl-PL"/>
        </w:rPr>
        <w:br/>
        <w:t>8) Sposób sporządzenia dokumentów elektronicznych musi być zgody</w:t>
      </w:r>
      <w:r w:rsidRPr="009824A5">
        <w:rPr>
          <w:rFonts w:ascii="Calibri" w:eastAsia="Times New Roman" w:hAnsi="Calibri" w:cs="Calibri"/>
          <w:sz w:val="24"/>
          <w:szCs w:val="24"/>
          <w:lang w:eastAsia="pl-PL"/>
        </w:rPr>
        <w:br/>
        <w:t>z wymaganiami określonymi w rozporządzeniu Prezesa Rady Ministrów z dnia 30 grudnia 2020 r. w sprawie sposobu sporządzania i przekazywania informacji oraz wymagań technicznych dla dokumentów elektronicznych oraz środków komunikacji elektronicznej w postępowaniu o udzielenie zamówienia publicznego lub konkursie (Dz. U. z 2020 poz. 2452) oraz rozporządzeniu Ministra Rozwoju, Pracy i Technologii z dnia 23 grudnia 2020 r. w sprawie podmiotowych środków dowodowych oraz innych dokumentów lub oświadczeń, jakich może żądać zamawiający od wykonawcy (Dz. U. z 2020 poz. 2415).</w:t>
      </w:r>
      <w:r w:rsidRPr="009824A5">
        <w:rPr>
          <w:rFonts w:ascii="Calibri" w:eastAsia="Times New Roman" w:hAnsi="Calibri" w:cs="Calibri"/>
          <w:sz w:val="24"/>
          <w:szCs w:val="24"/>
          <w:lang w:eastAsia="pl-PL"/>
        </w:rPr>
        <w:br/>
        <w:t xml:space="preserve">2.Wykonawca składa ofertę za pośrednictwem Formularza do złożenia lub wycofania oferty dostępnego na </w:t>
      </w:r>
      <w:proofErr w:type="spellStart"/>
      <w:r w:rsidRPr="009824A5">
        <w:rPr>
          <w:rFonts w:ascii="Calibri" w:eastAsia="Times New Roman" w:hAnsi="Calibri" w:cs="Calibri"/>
          <w:sz w:val="24"/>
          <w:szCs w:val="24"/>
          <w:lang w:eastAsia="pl-PL"/>
        </w:rPr>
        <w:t>ePUAP</w:t>
      </w:r>
      <w:proofErr w:type="spellEnd"/>
      <w:r w:rsidRPr="009824A5">
        <w:rPr>
          <w:rFonts w:ascii="Calibri" w:eastAsia="Times New Roman" w:hAnsi="Calibri" w:cs="Calibri"/>
          <w:sz w:val="24"/>
          <w:szCs w:val="24"/>
          <w:lang w:eastAsia="pl-PL"/>
        </w:rPr>
        <w:t xml:space="preserve"> i udostępnionego również na </w:t>
      </w:r>
      <w:proofErr w:type="spellStart"/>
      <w:r w:rsidRPr="009824A5">
        <w:rPr>
          <w:rFonts w:ascii="Calibri" w:eastAsia="Times New Roman" w:hAnsi="Calibri" w:cs="Calibri"/>
          <w:sz w:val="24"/>
          <w:szCs w:val="24"/>
          <w:lang w:eastAsia="pl-PL"/>
        </w:rPr>
        <w:t>miniPortalu</w:t>
      </w:r>
      <w:proofErr w:type="spellEnd"/>
      <w:r w:rsidRPr="009824A5">
        <w:rPr>
          <w:rFonts w:ascii="Calibri" w:eastAsia="Times New Roman" w:hAnsi="Calibri" w:cs="Calibri"/>
          <w:sz w:val="24"/>
          <w:szCs w:val="24"/>
          <w:lang w:eastAsia="pl-PL"/>
        </w:rPr>
        <w:t xml:space="preserve">. Sposób złożenia oferty opisany został w Instrukcji użytkownika dostępnej na </w:t>
      </w:r>
      <w:proofErr w:type="spellStart"/>
      <w:r w:rsidRPr="009824A5">
        <w:rPr>
          <w:rFonts w:ascii="Calibri" w:eastAsia="Times New Roman" w:hAnsi="Calibri" w:cs="Calibri"/>
          <w:sz w:val="24"/>
          <w:szCs w:val="24"/>
          <w:lang w:eastAsia="pl-PL"/>
        </w:rPr>
        <w:t>miniPortalu</w:t>
      </w:r>
      <w:proofErr w:type="spellEnd"/>
      <w:r w:rsidRPr="009824A5">
        <w:rPr>
          <w:rFonts w:ascii="Calibri" w:eastAsia="Times New Roman" w:hAnsi="Calibri" w:cs="Calibri"/>
          <w:sz w:val="24"/>
          <w:szCs w:val="24"/>
          <w:lang w:eastAsia="pl-PL"/>
        </w:rPr>
        <w:t>.</w:t>
      </w:r>
    </w:p>
    <w:p w:rsidR="009824A5" w:rsidRPr="009824A5" w:rsidRDefault="009824A5" w:rsidP="009824A5">
      <w:pPr>
        <w:shd w:val="clear" w:color="auto" w:fill="FFFFFF"/>
        <w:spacing w:after="100" w:afterAutospacing="1" w:line="240" w:lineRule="auto"/>
        <w:outlineLvl w:val="2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9824A5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3.8.) Zamawiający wymaga sporządzenia i przedstawienia ofert przy użyciu narzędzi elektronicznego modelowania danych budowlanych lub innych podobnych narzędzi, które nie są ogólnie dostępne: </w:t>
      </w:r>
      <w:r w:rsidRPr="009824A5">
        <w:rPr>
          <w:rFonts w:ascii="Calibri" w:eastAsia="Times New Roman" w:hAnsi="Calibri" w:cs="Calibri"/>
          <w:sz w:val="24"/>
          <w:szCs w:val="24"/>
          <w:lang w:eastAsia="pl-PL"/>
        </w:rPr>
        <w:t>Nie</w:t>
      </w:r>
    </w:p>
    <w:p w:rsidR="009824A5" w:rsidRPr="009824A5" w:rsidRDefault="009824A5" w:rsidP="009824A5">
      <w:pPr>
        <w:shd w:val="clear" w:color="auto" w:fill="FFFFFF"/>
        <w:spacing w:after="100" w:afterAutospacing="1" w:line="240" w:lineRule="auto"/>
        <w:outlineLvl w:val="2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9824A5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3.12.) Oferta - katalog elektroniczny: </w:t>
      </w:r>
      <w:r w:rsidRPr="009824A5">
        <w:rPr>
          <w:rFonts w:ascii="Calibri" w:eastAsia="Times New Roman" w:hAnsi="Calibri" w:cs="Calibri"/>
          <w:sz w:val="24"/>
          <w:szCs w:val="24"/>
          <w:lang w:eastAsia="pl-PL"/>
        </w:rPr>
        <w:t>Nie dotyczy</w:t>
      </w:r>
    </w:p>
    <w:p w:rsidR="009824A5" w:rsidRPr="009824A5" w:rsidRDefault="009824A5" w:rsidP="009824A5">
      <w:pPr>
        <w:shd w:val="clear" w:color="auto" w:fill="FFFFFF"/>
        <w:spacing w:after="100" w:afterAutospacing="1" w:line="240" w:lineRule="auto"/>
        <w:outlineLvl w:val="2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9824A5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3.14.) Języki, w jakich mogą być sporządzane dokumenty składane w postępowaniu:</w:t>
      </w:r>
    </w:p>
    <w:p w:rsidR="009824A5" w:rsidRPr="009824A5" w:rsidRDefault="009824A5" w:rsidP="009824A5">
      <w:pPr>
        <w:shd w:val="clear" w:color="auto" w:fill="FFFFFF"/>
        <w:spacing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9824A5">
        <w:rPr>
          <w:rFonts w:ascii="Calibri" w:eastAsia="Times New Roman" w:hAnsi="Calibri" w:cs="Calibri"/>
          <w:sz w:val="24"/>
          <w:szCs w:val="24"/>
          <w:lang w:eastAsia="pl-PL"/>
        </w:rPr>
        <w:t>polski</w:t>
      </w:r>
    </w:p>
    <w:p w:rsidR="009824A5" w:rsidRPr="009824A5" w:rsidRDefault="009824A5" w:rsidP="009824A5">
      <w:pPr>
        <w:shd w:val="clear" w:color="auto" w:fill="FFFFFF"/>
        <w:spacing w:after="100" w:afterAutospacing="1" w:line="240" w:lineRule="auto"/>
        <w:outlineLvl w:val="2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9824A5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3.15.) RODO (obowiązek informacyjny): </w:t>
      </w:r>
      <w:r w:rsidRPr="009824A5">
        <w:rPr>
          <w:rFonts w:ascii="Calibri" w:eastAsia="Times New Roman" w:hAnsi="Calibri" w:cs="Calibri"/>
          <w:sz w:val="24"/>
          <w:szCs w:val="24"/>
          <w:lang w:eastAsia="pl-PL"/>
        </w:rPr>
        <w:t>Zgodnie z rozdziałem I SWZ.</w:t>
      </w:r>
    </w:p>
    <w:p w:rsidR="009824A5" w:rsidRPr="009824A5" w:rsidRDefault="009824A5" w:rsidP="009824A5">
      <w:pPr>
        <w:shd w:val="clear" w:color="auto" w:fill="FFFFFF"/>
        <w:spacing w:after="100" w:afterAutospacing="1" w:line="240" w:lineRule="auto"/>
        <w:outlineLvl w:val="2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9824A5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3.16.) RODO (ograniczenia stosowania): </w:t>
      </w:r>
      <w:r w:rsidRPr="009824A5">
        <w:rPr>
          <w:rFonts w:ascii="Calibri" w:eastAsia="Times New Roman" w:hAnsi="Calibri" w:cs="Calibri"/>
          <w:sz w:val="24"/>
          <w:szCs w:val="24"/>
          <w:lang w:eastAsia="pl-PL"/>
        </w:rPr>
        <w:t>Zgodnie z rozdziałem I SWZ.</w:t>
      </w:r>
    </w:p>
    <w:p w:rsidR="009824A5" w:rsidRPr="009824A5" w:rsidRDefault="009824A5" w:rsidP="009824A5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sz w:val="24"/>
          <w:szCs w:val="24"/>
          <w:lang w:eastAsia="pl-PL"/>
        </w:rPr>
      </w:pPr>
      <w:r w:rsidRPr="009824A5">
        <w:rPr>
          <w:rFonts w:ascii="Calibri" w:eastAsia="Times New Roman" w:hAnsi="Calibri" w:cs="Calibri"/>
          <w:sz w:val="24"/>
          <w:szCs w:val="24"/>
          <w:lang w:eastAsia="pl-PL"/>
        </w:rPr>
        <w:lastRenderedPageBreak/>
        <w:t>SEKCJA IV – PRZEDMIOT ZAMÓWIENIA</w:t>
      </w:r>
    </w:p>
    <w:p w:rsidR="009824A5" w:rsidRPr="009824A5" w:rsidRDefault="009824A5" w:rsidP="009824A5">
      <w:pPr>
        <w:shd w:val="clear" w:color="auto" w:fill="FFFFFF"/>
        <w:spacing w:after="100" w:afterAutospacing="1" w:line="240" w:lineRule="auto"/>
        <w:outlineLvl w:val="2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9824A5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4.1.1.) Przed wszczęciem postępowania przeprowadzono konsultacje rynkowe: </w:t>
      </w:r>
      <w:r w:rsidRPr="009824A5">
        <w:rPr>
          <w:rFonts w:ascii="Calibri" w:eastAsia="Times New Roman" w:hAnsi="Calibri" w:cs="Calibri"/>
          <w:sz w:val="24"/>
          <w:szCs w:val="24"/>
          <w:lang w:eastAsia="pl-PL"/>
        </w:rPr>
        <w:t>Nie</w:t>
      </w:r>
    </w:p>
    <w:p w:rsidR="009824A5" w:rsidRPr="009824A5" w:rsidRDefault="009824A5" w:rsidP="009824A5">
      <w:pPr>
        <w:shd w:val="clear" w:color="auto" w:fill="FFFFFF"/>
        <w:spacing w:after="100" w:afterAutospacing="1" w:line="240" w:lineRule="auto"/>
        <w:outlineLvl w:val="2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9824A5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4.1.2.) Numer referencyjny: </w:t>
      </w:r>
      <w:r w:rsidRPr="009824A5">
        <w:rPr>
          <w:rFonts w:ascii="Calibri" w:eastAsia="Times New Roman" w:hAnsi="Calibri" w:cs="Calibri"/>
          <w:sz w:val="24"/>
          <w:szCs w:val="24"/>
          <w:lang w:eastAsia="pl-PL"/>
        </w:rPr>
        <w:t>IZ.271.11.2021</w:t>
      </w:r>
    </w:p>
    <w:p w:rsidR="009824A5" w:rsidRPr="009824A5" w:rsidRDefault="009824A5" w:rsidP="009824A5">
      <w:pPr>
        <w:shd w:val="clear" w:color="auto" w:fill="FFFFFF"/>
        <w:spacing w:after="100" w:afterAutospacing="1" w:line="240" w:lineRule="auto"/>
        <w:outlineLvl w:val="2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9824A5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4.1.3.) Rodzaj zamówienia: </w:t>
      </w:r>
      <w:r w:rsidRPr="009824A5">
        <w:rPr>
          <w:rFonts w:ascii="Calibri" w:eastAsia="Times New Roman" w:hAnsi="Calibri" w:cs="Calibri"/>
          <w:sz w:val="24"/>
          <w:szCs w:val="24"/>
          <w:lang w:eastAsia="pl-PL"/>
        </w:rPr>
        <w:t>Roboty budowlane</w:t>
      </w:r>
    </w:p>
    <w:p w:rsidR="009824A5" w:rsidRPr="009824A5" w:rsidRDefault="009824A5" w:rsidP="009824A5">
      <w:pPr>
        <w:shd w:val="clear" w:color="auto" w:fill="FFFFFF"/>
        <w:spacing w:after="100" w:afterAutospacing="1" w:line="240" w:lineRule="auto"/>
        <w:outlineLvl w:val="2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9824A5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4.1.4.) Zamawiający udziela zamówienia w częściach, z których każda stanowi przedmiot odrębnego postępowania: </w:t>
      </w:r>
      <w:r w:rsidRPr="009824A5">
        <w:rPr>
          <w:rFonts w:ascii="Calibri" w:eastAsia="Times New Roman" w:hAnsi="Calibri" w:cs="Calibri"/>
          <w:sz w:val="24"/>
          <w:szCs w:val="24"/>
          <w:lang w:eastAsia="pl-PL"/>
        </w:rPr>
        <w:t>Nie</w:t>
      </w:r>
    </w:p>
    <w:p w:rsidR="009824A5" w:rsidRPr="009824A5" w:rsidRDefault="009824A5" w:rsidP="009824A5">
      <w:pPr>
        <w:shd w:val="clear" w:color="auto" w:fill="FFFFFF"/>
        <w:spacing w:after="100" w:afterAutospacing="1" w:line="240" w:lineRule="auto"/>
        <w:outlineLvl w:val="2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9824A5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4.1.8.) Możliwe jest składanie ofert częściowych: </w:t>
      </w:r>
      <w:r w:rsidRPr="009824A5">
        <w:rPr>
          <w:rFonts w:ascii="Calibri" w:eastAsia="Times New Roman" w:hAnsi="Calibri" w:cs="Calibri"/>
          <w:sz w:val="24"/>
          <w:szCs w:val="24"/>
          <w:lang w:eastAsia="pl-PL"/>
        </w:rPr>
        <w:t>Nie</w:t>
      </w:r>
    </w:p>
    <w:p w:rsidR="009824A5" w:rsidRPr="009824A5" w:rsidRDefault="009824A5" w:rsidP="009824A5">
      <w:pPr>
        <w:shd w:val="clear" w:color="auto" w:fill="FFFFFF"/>
        <w:spacing w:after="100" w:afterAutospacing="1" w:line="240" w:lineRule="auto"/>
        <w:outlineLvl w:val="2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9824A5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4.1.13.) Zamawiający uwzględnia aspekty społeczne, środowiskowe lub etykiety w opisie przedmiotu zamówienia: </w:t>
      </w:r>
      <w:r w:rsidRPr="009824A5">
        <w:rPr>
          <w:rFonts w:ascii="Calibri" w:eastAsia="Times New Roman" w:hAnsi="Calibri" w:cs="Calibri"/>
          <w:sz w:val="24"/>
          <w:szCs w:val="24"/>
          <w:lang w:eastAsia="pl-PL"/>
        </w:rPr>
        <w:t>Nie</w:t>
      </w:r>
    </w:p>
    <w:p w:rsidR="009824A5" w:rsidRPr="009824A5" w:rsidRDefault="009824A5" w:rsidP="009824A5">
      <w:pPr>
        <w:shd w:val="clear" w:color="auto" w:fill="FFFFFF"/>
        <w:spacing w:after="100" w:afterAutospacing="1" w:line="240" w:lineRule="auto"/>
        <w:outlineLvl w:val="2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9824A5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4.2. Informacje szczegółowe odnoszące się do przedmiotu zamówienia:</w:t>
      </w:r>
    </w:p>
    <w:p w:rsidR="009824A5" w:rsidRPr="009824A5" w:rsidRDefault="009824A5" w:rsidP="009824A5">
      <w:pPr>
        <w:shd w:val="clear" w:color="auto" w:fill="FFFFFF"/>
        <w:spacing w:after="100" w:afterAutospacing="1" w:line="240" w:lineRule="auto"/>
        <w:outlineLvl w:val="2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9824A5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4.2.2.) Krótki opis przedmiotu zamówienia</w:t>
      </w:r>
    </w:p>
    <w:p w:rsidR="009824A5" w:rsidRPr="009824A5" w:rsidRDefault="009824A5" w:rsidP="009824A5">
      <w:pPr>
        <w:shd w:val="clear" w:color="auto" w:fill="FFFFFF"/>
        <w:spacing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9824A5">
        <w:rPr>
          <w:rFonts w:ascii="Calibri" w:eastAsia="Times New Roman" w:hAnsi="Calibri" w:cs="Calibri"/>
          <w:sz w:val="24"/>
          <w:szCs w:val="24"/>
          <w:lang w:eastAsia="pl-PL"/>
        </w:rPr>
        <w:t>Przedmiotem zamówienia jest wykonanie modernizacji boiska wielofunkcyjnego, na którą składa się m.in.:</w:t>
      </w:r>
      <w:r w:rsidRPr="009824A5">
        <w:rPr>
          <w:rFonts w:ascii="Calibri" w:eastAsia="Times New Roman" w:hAnsi="Calibri" w:cs="Calibri"/>
          <w:sz w:val="24"/>
          <w:szCs w:val="24"/>
          <w:lang w:eastAsia="pl-PL"/>
        </w:rPr>
        <w:br/>
        <w:t xml:space="preserve">1) wykonanie nawierzchni poliuretanowej części boiska oraz malowanie linii do gry w siatkówkę (2 </w:t>
      </w:r>
      <w:proofErr w:type="spellStart"/>
      <w:r w:rsidRPr="009824A5">
        <w:rPr>
          <w:rFonts w:ascii="Calibri" w:eastAsia="Times New Roman" w:hAnsi="Calibri" w:cs="Calibri"/>
          <w:sz w:val="24"/>
          <w:szCs w:val="24"/>
          <w:lang w:eastAsia="pl-PL"/>
        </w:rPr>
        <w:t>kpl</w:t>
      </w:r>
      <w:proofErr w:type="spellEnd"/>
      <w:r w:rsidRPr="009824A5">
        <w:rPr>
          <w:rFonts w:ascii="Calibri" w:eastAsia="Times New Roman" w:hAnsi="Calibri" w:cs="Calibri"/>
          <w:sz w:val="24"/>
          <w:szCs w:val="24"/>
          <w:lang w:eastAsia="pl-PL"/>
        </w:rPr>
        <w:t xml:space="preserve">.), piłkę ręczną (1 </w:t>
      </w:r>
      <w:proofErr w:type="spellStart"/>
      <w:r w:rsidRPr="009824A5">
        <w:rPr>
          <w:rFonts w:ascii="Calibri" w:eastAsia="Times New Roman" w:hAnsi="Calibri" w:cs="Calibri"/>
          <w:sz w:val="24"/>
          <w:szCs w:val="24"/>
          <w:lang w:eastAsia="pl-PL"/>
        </w:rPr>
        <w:t>kpl</w:t>
      </w:r>
      <w:proofErr w:type="spellEnd"/>
      <w:r w:rsidRPr="009824A5">
        <w:rPr>
          <w:rFonts w:ascii="Calibri" w:eastAsia="Times New Roman" w:hAnsi="Calibri" w:cs="Calibri"/>
          <w:sz w:val="24"/>
          <w:szCs w:val="24"/>
          <w:lang w:eastAsia="pl-PL"/>
        </w:rPr>
        <w:t xml:space="preserve">.), tenis ziemny (1 </w:t>
      </w:r>
      <w:proofErr w:type="spellStart"/>
      <w:r w:rsidRPr="009824A5">
        <w:rPr>
          <w:rFonts w:ascii="Calibri" w:eastAsia="Times New Roman" w:hAnsi="Calibri" w:cs="Calibri"/>
          <w:sz w:val="24"/>
          <w:szCs w:val="24"/>
          <w:lang w:eastAsia="pl-PL"/>
        </w:rPr>
        <w:t>kpl</w:t>
      </w:r>
      <w:proofErr w:type="spellEnd"/>
      <w:r w:rsidRPr="009824A5">
        <w:rPr>
          <w:rFonts w:ascii="Calibri" w:eastAsia="Times New Roman" w:hAnsi="Calibri" w:cs="Calibri"/>
          <w:sz w:val="24"/>
          <w:szCs w:val="24"/>
          <w:lang w:eastAsia="pl-PL"/>
        </w:rPr>
        <w:t>.),</w:t>
      </w:r>
      <w:r w:rsidRPr="009824A5">
        <w:rPr>
          <w:rFonts w:ascii="Calibri" w:eastAsia="Times New Roman" w:hAnsi="Calibri" w:cs="Calibri"/>
          <w:sz w:val="24"/>
          <w:szCs w:val="24"/>
          <w:lang w:eastAsia="pl-PL"/>
        </w:rPr>
        <w:br/>
        <w:t xml:space="preserve">2) wyposażenie boiska, w tym m. in.: dostawa i montaż bramek do piłki ręcznej, zestawu do tenisa ziemnego, </w:t>
      </w:r>
      <w:proofErr w:type="spellStart"/>
      <w:r w:rsidRPr="009824A5">
        <w:rPr>
          <w:rFonts w:ascii="Calibri" w:eastAsia="Times New Roman" w:hAnsi="Calibri" w:cs="Calibri"/>
          <w:sz w:val="24"/>
          <w:szCs w:val="24"/>
          <w:lang w:eastAsia="pl-PL"/>
        </w:rPr>
        <w:t>piłkochwytów</w:t>
      </w:r>
      <w:proofErr w:type="spellEnd"/>
      <w:r w:rsidRPr="009824A5">
        <w:rPr>
          <w:rFonts w:ascii="Calibri" w:eastAsia="Times New Roman" w:hAnsi="Calibri" w:cs="Calibri"/>
          <w:sz w:val="24"/>
          <w:szCs w:val="24"/>
          <w:lang w:eastAsia="pl-PL"/>
        </w:rPr>
        <w:t>, montaż zestawów do siatkówki (znajdujących się już w posiadaniu Zamawiającego),</w:t>
      </w:r>
      <w:r w:rsidRPr="009824A5">
        <w:rPr>
          <w:rFonts w:ascii="Calibri" w:eastAsia="Times New Roman" w:hAnsi="Calibri" w:cs="Calibri"/>
          <w:sz w:val="24"/>
          <w:szCs w:val="24"/>
          <w:lang w:eastAsia="pl-PL"/>
        </w:rPr>
        <w:br/>
        <w:t>3) oświetlenie i monitoring,</w:t>
      </w:r>
      <w:r w:rsidRPr="009824A5">
        <w:rPr>
          <w:rFonts w:ascii="Calibri" w:eastAsia="Times New Roman" w:hAnsi="Calibri" w:cs="Calibri"/>
          <w:sz w:val="24"/>
          <w:szCs w:val="24"/>
          <w:lang w:eastAsia="pl-PL"/>
        </w:rPr>
        <w:br/>
        <w:t>4) wykonanie chodnika.</w:t>
      </w:r>
    </w:p>
    <w:p w:rsidR="009824A5" w:rsidRPr="009824A5" w:rsidRDefault="009824A5" w:rsidP="009824A5">
      <w:pPr>
        <w:shd w:val="clear" w:color="auto" w:fill="FFFFFF"/>
        <w:spacing w:after="100" w:afterAutospacing="1" w:line="240" w:lineRule="auto"/>
        <w:outlineLvl w:val="2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9824A5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4.2.6.) Główny kod CPV: </w:t>
      </w:r>
      <w:r w:rsidRPr="009824A5">
        <w:rPr>
          <w:rFonts w:ascii="Calibri" w:eastAsia="Times New Roman" w:hAnsi="Calibri" w:cs="Calibri"/>
          <w:sz w:val="24"/>
          <w:szCs w:val="24"/>
          <w:lang w:eastAsia="pl-PL"/>
        </w:rPr>
        <w:t>45212221-1 - Roboty budowlane związane z obiektami na terenach sportowych</w:t>
      </w:r>
    </w:p>
    <w:p w:rsidR="009824A5" w:rsidRPr="009824A5" w:rsidRDefault="009824A5" w:rsidP="009824A5">
      <w:pPr>
        <w:shd w:val="clear" w:color="auto" w:fill="FFFFFF"/>
        <w:spacing w:after="100" w:afterAutospacing="1" w:line="240" w:lineRule="auto"/>
        <w:outlineLvl w:val="2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9824A5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4.2.7.) Dodatkowy kod CPV:</w:t>
      </w:r>
    </w:p>
    <w:p w:rsidR="009824A5" w:rsidRPr="009824A5" w:rsidRDefault="009824A5" w:rsidP="009824A5">
      <w:pPr>
        <w:shd w:val="clear" w:color="auto" w:fill="FFFFFF"/>
        <w:spacing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9824A5">
        <w:rPr>
          <w:rFonts w:ascii="Calibri" w:eastAsia="Times New Roman" w:hAnsi="Calibri" w:cs="Calibri"/>
          <w:sz w:val="24"/>
          <w:szCs w:val="24"/>
          <w:lang w:eastAsia="pl-PL"/>
        </w:rPr>
        <w:t>45111200-0 - Roboty w zakresie przygotowania terenu pod budowę i roboty ziemne</w:t>
      </w:r>
    </w:p>
    <w:p w:rsidR="009824A5" w:rsidRPr="009824A5" w:rsidRDefault="009824A5" w:rsidP="009824A5">
      <w:pPr>
        <w:shd w:val="clear" w:color="auto" w:fill="FFFFFF"/>
        <w:spacing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9824A5">
        <w:rPr>
          <w:rFonts w:ascii="Calibri" w:eastAsia="Times New Roman" w:hAnsi="Calibri" w:cs="Calibri"/>
          <w:sz w:val="24"/>
          <w:szCs w:val="24"/>
          <w:lang w:eastAsia="pl-PL"/>
        </w:rPr>
        <w:t>45112720-8 - Roboty w zakresie kształtowania terenów sportowych i rekreacyjnych</w:t>
      </w:r>
    </w:p>
    <w:p w:rsidR="009824A5" w:rsidRPr="009824A5" w:rsidRDefault="009824A5" w:rsidP="009824A5">
      <w:pPr>
        <w:shd w:val="clear" w:color="auto" w:fill="FFFFFF"/>
        <w:spacing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9824A5">
        <w:rPr>
          <w:rFonts w:ascii="Calibri" w:eastAsia="Times New Roman" w:hAnsi="Calibri" w:cs="Calibri"/>
          <w:sz w:val="24"/>
          <w:szCs w:val="24"/>
          <w:lang w:eastAsia="pl-PL"/>
        </w:rPr>
        <w:t>45233250-6 - Roboty w zakresie nawierzchni, z wyjątkiem dróg</w:t>
      </w:r>
    </w:p>
    <w:p w:rsidR="009824A5" w:rsidRPr="009824A5" w:rsidRDefault="009824A5" w:rsidP="009824A5">
      <w:pPr>
        <w:shd w:val="clear" w:color="auto" w:fill="FFFFFF"/>
        <w:spacing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9824A5">
        <w:rPr>
          <w:rFonts w:ascii="Calibri" w:eastAsia="Times New Roman" w:hAnsi="Calibri" w:cs="Calibri"/>
          <w:sz w:val="24"/>
          <w:szCs w:val="24"/>
          <w:lang w:eastAsia="pl-PL"/>
        </w:rPr>
        <w:t>45310000-3 - Roboty instalacyjne elektryczne</w:t>
      </w:r>
    </w:p>
    <w:p w:rsidR="009824A5" w:rsidRPr="009824A5" w:rsidRDefault="009824A5" w:rsidP="009824A5">
      <w:pPr>
        <w:shd w:val="clear" w:color="auto" w:fill="FFFFFF"/>
        <w:spacing w:after="100" w:afterAutospacing="1" w:line="240" w:lineRule="auto"/>
        <w:outlineLvl w:val="2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9824A5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4.2.8.) Zamówienie obejmuje opcje: </w:t>
      </w:r>
      <w:r w:rsidRPr="009824A5">
        <w:rPr>
          <w:rFonts w:ascii="Calibri" w:eastAsia="Times New Roman" w:hAnsi="Calibri" w:cs="Calibri"/>
          <w:sz w:val="24"/>
          <w:szCs w:val="24"/>
          <w:lang w:eastAsia="pl-PL"/>
        </w:rPr>
        <w:t>Nie</w:t>
      </w:r>
    </w:p>
    <w:p w:rsidR="009824A5" w:rsidRPr="009824A5" w:rsidRDefault="009824A5" w:rsidP="009824A5">
      <w:pPr>
        <w:shd w:val="clear" w:color="auto" w:fill="FFFFFF"/>
        <w:spacing w:after="100" w:afterAutospacing="1" w:line="240" w:lineRule="auto"/>
        <w:outlineLvl w:val="2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9824A5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4.2.10.) Okres realizacji zamówienia albo umowy ramowej: </w:t>
      </w:r>
      <w:r w:rsidRPr="009824A5">
        <w:rPr>
          <w:rFonts w:ascii="Calibri" w:eastAsia="Times New Roman" w:hAnsi="Calibri" w:cs="Calibri"/>
          <w:sz w:val="24"/>
          <w:szCs w:val="24"/>
          <w:lang w:eastAsia="pl-PL"/>
        </w:rPr>
        <w:t>do 2021-11-30</w:t>
      </w:r>
    </w:p>
    <w:p w:rsidR="009824A5" w:rsidRPr="009824A5" w:rsidRDefault="009824A5" w:rsidP="009824A5">
      <w:pPr>
        <w:shd w:val="clear" w:color="auto" w:fill="FFFFFF"/>
        <w:spacing w:after="100" w:afterAutospacing="1" w:line="240" w:lineRule="auto"/>
        <w:outlineLvl w:val="2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9824A5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4.2.11.) Zamawiający przewiduje wznowienia: </w:t>
      </w:r>
      <w:r w:rsidRPr="009824A5">
        <w:rPr>
          <w:rFonts w:ascii="Calibri" w:eastAsia="Times New Roman" w:hAnsi="Calibri" w:cs="Calibri"/>
          <w:sz w:val="24"/>
          <w:szCs w:val="24"/>
          <w:lang w:eastAsia="pl-PL"/>
        </w:rPr>
        <w:t>Nie</w:t>
      </w:r>
    </w:p>
    <w:p w:rsidR="009824A5" w:rsidRPr="009824A5" w:rsidRDefault="009824A5" w:rsidP="009824A5">
      <w:pPr>
        <w:shd w:val="clear" w:color="auto" w:fill="FFFFFF"/>
        <w:spacing w:after="100" w:afterAutospacing="1" w:line="240" w:lineRule="auto"/>
        <w:outlineLvl w:val="2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9824A5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lastRenderedPageBreak/>
        <w:t>4.2.13.) Zamawiający przewiduje udzielenie dotychczasowemu wykonawcy zamówień na podobne usługi lub roboty budowlane: </w:t>
      </w:r>
      <w:r w:rsidRPr="009824A5">
        <w:rPr>
          <w:rFonts w:ascii="Calibri" w:eastAsia="Times New Roman" w:hAnsi="Calibri" w:cs="Calibri"/>
          <w:sz w:val="24"/>
          <w:szCs w:val="24"/>
          <w:lang w:eastAsia="pl-PL"/>
        </w:rPr>
        <w:t>Nie</w:t>
      </w:r>
    </w:p>
    <w:p w:rsidR="009824A5" w:rsidRPr="009824A5" w:rsidRDefault="009824A5" w:rsidP="009824A5">
      <w:pPr>
        <w:shd w:val="clear" w:color="auto" w:fill="FFFFFF"/>
        <w:spacing w:after="100" w:afterAutospacing="1" w:line="240" w:lineRule="auto"/>
        <w:outlineLvl w:val="2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9824A5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4.3.) Kryteria oceny ofert</w:t>
      </w:r>
    </w:p>
    <w:p w:rsidR="009824A5" w:rsidRPr="009824A5" w:rsidRDefault="009824A5" w:rsidP="009824A5">
      <w:pPr>
        <w:shd w:val="clear" w:color="auto" w:fill="FFFFFF"/>
        <w:spacing w:after="100" w:afterAutospacing="1" w:line="240" w:lineRule="auto"/>
        <w:outlineLvl w:val="2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9824A5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4.3.1.) Sposób oceny ofert: </w:t>
      </w:r>
      <w:r w:rsidRPr="009824A5">
        <w:rPr>
          <w:rFonts w:ascii="Calibri" w:eastAsia="Times New Roman" w:hAnsi="Calibri" w:cs="Calibri"/>
          <w:sz w:val="24"/>
          <w:szCs w:val="24"/>
          <w:lang w:eastAsia="pl-PL"/>
        </w:rPr>
        <w:t xml:space="preserve">Za najkorzystniejszą zostanie uznana oferta, która uzyska najwyższą łączną liczbę punktów w ramach kryteriów oceny ofert określonych w </w:t>
      </w:r>
      <w:proofErr w:type="spellStart"/>
      <w:r w:rsidRPr="009824A5">
        <w:rPr>
          <w:rFonts w:ascii="Calibri" w:eastAsia="Times New Roman" w:hAnsi="Calibri" w:cs="Calibri"/>
          <w:sz w:val="24"/>
          <w:szCs w:val="24"/>
          <w:lang w:eastAsia="pl-PL"/>
        </w:rPr>
        <w:t>swz</w:t>
      </w:r>
      <w:proofErr w:type="spellEnd"/>
      <w:r w:rsidRPr="009824A5">
        <w:rPr>
          <w:rFonts w:ascii="Calibri" w:eastAsia="Times New Roman" w:hAnsi="Calibri" w:cs="Calibri"/>
          <w:sz w:val="24"/>
          <w:szCs w:val="24"/>
          <w:lang w:eastAsia="pl-PL"/>
        </w:rPr>
        <w:t>.</w:t>
      </w:r>
    </w:p>
    <w:p w:rsidR="009824A5" w:rsidRPr="009824A5" w:rsidRDefault="009824A5" w:rsidP="009824A5">
      <w:pPr>
        <w:shd w:val="clear" w:color="auto" w:fill="FFFFFF"/>
        <w:spacing w:after="100" w:afterAutospacing="1" w:line="240" w:lineRule="auto"/>
        <w:outlineLvl w:val="2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9824A5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4.3.2.) Sposób określania wagi kryteriów oceny ofert: </w:t>
      </w:r>
      <w:r w:rsidRPr="009824A5">
        <w:rPr>
          <w:rFonts w:ascii="Calibri" w:eastAsia="Times New Roman" w:hAnsi="Calibri" w:cs="Calibri"/>
          <w:sz w:val="24"/>
          <w:szCs w:val="24"/>
          <w:lang w:eastAsia="pl-PL"/>
        </w:rPr>
        <w:t>Procentowo</w:t>
      </w:r>
    </w:p>
    <w:p w:rsidR="009824A5" w:rsidRPr="009824A5" w:rsidRDefault="009824A5" w:rsidP="009824A5">
      <w:pPr>
        <w:shd w:val="clear" w:color="auto" w:fill="FFFFFF"/>
        <w:spacing w:after="100" w:afterAutospacing="1" w:line="240" w:lineRule="auto"/>
        <w:outlineLvl w:val="2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9824A5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4.3.3.) Stosowane kryteria oceny ofert: </w:t>
      </w:r>
      <w:r w:rsidRPr="009824A5">
        <w:rPr>
          <w:rFonts w:ascii="Calibri" w:eastAsia="Times New Roman" w:hAnsi="Calibri" w:cs="Calibri"/>
          <w:sz w:val="24"/>
          <w:szCs w:val="24"/>
          <w:lang w:eastAsia="pl-PL"/>
        </w:rPr>
        <w:t>Kryterium ceny oraz kryteria jakościowe</w:t>
      </w:r>
    </w:p>
    <w:p w:rsidR="009824A5" w:rsidRPr="009824A5" w:rsidRDefault="009824A5" w:rsidP="009824A5">
      <w:pPr>
        <w:shd w:val="clear" w:color="auto" w:fill="FFFFFF"/>
        <w:spacing w:after="100" w:afterAutospacing="1" w:line="240" w:lineRule="auto"/>
        <w:outlineLvl w:val="2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9824A5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Kryterium 1</w:t>
      </w:r>
    </w:p>
    <w:p w:rsidR="009824A5" w:rsidRPr="009824A5" w:rsidRDefault="009824A5" w:rsidP="009824A5">
      <w:pPr>
        <w:shd w:val="clear" w:color="auto" w:fill="FFFFFF"/>
        <w:spacing w:after="100" w:afterAutospacing="1" w:line="240" w:lineRule="auto"/>
        <w:outlineLvl w:val="2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9824A5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4.3.5.) Nazwa kryterium: </w:t>
      </w:r>
      <w:r w:rsidRPr="009824A5">
        <w:rPr>
          <w:rFonts w:ascii="Calibri" w:eastAsia="Times New Roman" w:hAnsi="Calibri" w:cs="Calibri"/>
          <w:sz w:val="24"/>
          <w:szCs w:val="24"/>
          <w:lang w:eastAsia="pl-PL"/>
        </w:rPr>
        <w:t>Cena</w:t>
      </w:r>
    </w:p>
    <w:p w:rsidR="009824A5" w:rsidRPr="009824A5" w:rsidRDefault="009824A5" w:rsidP="009824A5">
      <w:pPr>
        <w:shd w:val="clear" w:color="auto" w:fill="FFFFFF"/>
        <w:spacing w:after="100" w:afterAutospacing="1" w:line="240" w:lineRule="auto"/>
        <w:outlineLvl w:val="2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9824A5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4.3.6.) Waga: </w:t>
      </w:r>
      <w:r w:rsidRPr="009824A5">
        <w:rPr>
          <w:rFonts w:ascii="Calibri" w:eastAsia="Times New Roman" w:hAnsi="Calibri" w:cs="Calibri"/>
          <w:sz w:val="24"/>
          <w:szCs w:val="24"/>
          <w:lang w:eastAsia="pl-PL"/>
        </w:rPr>
        <w:t>60</w:t>
      </w:r>
    </w:p>
    <w:p w:rsidR="009824A5" w:rsidRPr="009824A5" w:rsidRDefault="009824A5" w:rsidP="009824A5">
      <w:pPr>
        <w:shd w:val="clear" w:color="auto" w:fill="FFFFFF"/>
        <w:spacing w:after="100" w:afterAutospacing="1" w:line="240" w:lineRule="auto"/>
        <w:outlineLvl w:val="2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9824A5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Kryterium 2</w:t>
      </w:r>
    </w:p>
    <w:p w:rsidR="009824A5" w:rsidRPr="009824A5" w:rsidRDefault="009824A5" w:rsidP="009824A5">
      <w:pPr>
        <w:shd w:val="clear" w:color="auto" w:fill="FFFFFF"/>
        <w:spacing w:after="100" w:afterAutospacing="1" w:line="240" w:lineRule="auto"/>
        <w:outlineLvl w:val="2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9824A5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4.3.4.) Rodzaj kryterium:</w:t>
      </w:r>
    </w:p>
    <w:p w:rsidR="009824A5" w:rsidRPr="009824A5" w:rsidRDefault="009824A5" w:rsidP="009824A5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9824A5">
        <w:rPr>
          <w:rFonts w:ascii="Calibri" w:eastAsia="Times New Roman" w:hAnsi="Calibri" w:cs="Calibri"/>
          <w:sz w:val="24"/>
          <w:szCs w:val="24"/>
          <w:shd w:val="clear" w:color="auto" w:fill="FFFFFF"/>
          <w:lang w:eastAsia="pl-PL"/>
        </w:rPr>
        <w:t>inne.</w:t>
      </w:r>
    </w:p>
    <w:p w:rsidR="009824A5" w:rsidRPr="009824A5" w:rsidRDefault="009824A5" w:rsidP="009824A5">
      <w:pPr>
        <w:shd w:val="clear" w:color="auto" w:fill="FFFFFF"/>
        <w:spacing w:after="100" w:afterAutospacing="1" w:line="240" w:lineRule="auto"/>
        <w:outlineLvl w:val="2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9824A5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4.3.5.) Nazwa kryterium: </w:t>
      </w:r>
      <w:r w:rsidRPr="009824A5">
        <w:rPr>
          <w:rFonts w:ascii="Calibri" w:eastAsia="Times New Roman" w:hAnsi="Calibri" w:cs="Calibri"/>
          <w:sz w:val="24"/>
          <w:szCs w:val="24"/>
          <w:lang w:eastAsia="pl-PL"/>
        </w:rPr>
        <w:t>Okres gwarancji</w:t>
      </w:r>
    </w:p>
    <w:p w:rsidR="009824A5" w:rsidRPr="009824A5" w:rsidRDefault="009824A5" w:rsidP="009824A5">
      <w:pPr>
        <w:shd w:val="clear" w:color="auto" w:fill="FFFFFF"/>
        <w:spacing w:after="100" w:afterAutospacing="1" w:line="240" w:lineRule="auto"/>
        <w:outlineLvl w:val="2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9824A5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4.3.6.) Waga: </w:t>
      </w:r>
      <w:r w:rsidRPr="009824A5">
        <w:rPr>
          <w:rFonts w:ascii="Calibri" w:eastAsia="Times New Roman" w:hAnsi="Calibri" w:cs="Calibri"/>
          <w:sz w:val="24"/>
          <w:szCs w:val="24"/>
          <w:lang w:eastAsia="pl-PL"/>
        </w:rPr>
        <w:t>40</w:t>
      </w:r>
    </w:p>
    <w:p w:rsidR="009824A5" w:rsidRPr="009824A5" w:rsidRDefault="009824A5" w:rsidP="009824A5">
      <w:pPr>
        <w:shd w:val="clear" w:color="auto" w:fill="FFFFFF"/>
        <w:spacing w:after="100" w:afterAutospacing="1" w:line="240" w:lineRule="auto"/>
        <w:outlineLvl w:val="2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9824A5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4.3.10.) Zamawiający określa aspekty społeczne, środowiskowe lub innowacyjne, żąda etykiet lub stosuje rachunek kosztów cyklu życia w odniesieniu do kryterium oceny ofert: </w:t>
      </w:r>
      <w:r w:rsidRPr="009824A5">
        <w:rPr>
          <w:rFonts w:ascii="Calibri" w:eastAsia="Times New Roman" w:hAnsi="Calibri" w:cs="Calibri"/>
          <w:sz w:val="24"/>
          <w:szCs w:val="24"/>
          <w:lang w:eastAsia="pl-PL"/>
        </w:rPr>
        <w:t>Nie</w:t>
      </w:r>
    </w:p>
    <w:p w:rsidR="009824A5" w:rsidRPr="009824A5" w:rsidRDefault="009824A5" w:rsidP="009824A5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sz w:val="24"/>
          <w:szCs w:val="24"/>
          <w:lang w:eastAsia="pl-PL"/>
        </w:rPr>
      </w:pPr>
      <w:r w:rsidRPr="009824A5">
        <w:rPr>
          <w:rFonts w:ascii="Calibri" w:eastAsia="Times New Roman" w:hAnsi="Calibri" w:cs="Calibri"/>
          <w:sz w:val="24"/>
          <w:szCs w:val="24"/>
          <w:lang w:eastAsia="pl-PL"/>
        </w:rPr>
        <w:t>SEKCJA V - KWALIFIKACJA WYKONAWCÓW</w:t>
      </w:r>
    </w:p>
    <w:p w:rsidR="009824A5" w:rsidRPr="009824A5" w:rsidRDefault="009824A5" w:rsidP="009824A5">
      <w:pPr>
        <w:shd w:val="clear" w:color="auto" w:fill="FFFFFF"/>
        <w:spacing w:after="100" w:afterAutospacing="1" w:line="240" w:lineRule="auto"/>
        <w:outlineLvl w:val="2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9824A5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5.1.) Zamawiający przewiduje fakultatywne podstawy wykluczenia: </w:t>
      </w:r>
      <w:r w:rsidRPr="009824A5">
        <w:rPr>
          <w:rFonts w:ascii="Calibri" w:eastAsia="Times New Roman" w:hAnsi="Calibri" w:cs="Calibri"/>
          <w:sz w:val="24"/>
          <w:szCs w:val="24"/>
          <w:lang w:eastAsia="pl-PL"/>
        </w:rPr>
        <w:t>Nie</w:t>
      </w:r>
    </w:p>
    <w:p w:rsidR="009824A5" w:rsidRPr="009824A5" w:rsidRDefault="009824A5" w:rsidP="009824A5">
      <w:pPr>
        <w:shd w:val="clear" w:color="auto" w:fill="FFFFFF"/>
        <w:spacing w:after="100" w:afterAutospacing="1" w:line="240" w:lineRule="auto"/>
        <w:outlineLvl w:val="2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9824A5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5.3.) Warunki udziału w postępowaniu: </w:t>
      </w:r>
      <w:r w:rsidRPr="009824A5">
        <w:rPr>
          <w:rFonts w:ascii="Calibri" w:eastAsia="Times New Roman" w:hAnsi="Calibri" w:cs="Calibri"/>
          <w:sz w:val="24"/>
          <w:szCs w:val="24"/>
          <w:lang w:eastAsia="pl-PL"/>
        </w:rPr>
        <w:t>Tak</w:t>
      </w:r>
    </w:p>
    <w:p w:rsidR="009824A5" w:rsidRPr="009824A5" w:rsidRDefault="009824A5" w:rsidP="009824A5">
      <w:pPr>
        <w:shd w:val="clear" w:color="auto" w:fill="FFFFFF"/>
        <w:spacing w:after="100" w:afterAutospacing="1" w:line="240" w:lineRule="auto"/>
        <w:outlineLvl w:val="2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9824A5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5.4.) Nazwa i opis warunków udziału w postępowaniu.</w:t>
      </w:r>
    </w:p>
    <w:p w:rsidR="009824A5" w:rsidRPr="009824A5" w:rsidRDefault="009824A5" w:rsidP="009824A5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9824A5">
        <w:rPr>
          <w:rFonts w:ascii="Calibri" w:eastAsia="Times New Roman" w:hAnsi="Calibri" w:cs="Calibri"/>
          <w:sz w:val="24"/>
          <w:szCs w:val="24"/>
          <w:shd w:val="clear" w:color="auto" w:fill="FFFFFF"/>
          <w:lang w:eastAsia="pl-PL"/>
        </w:rPr>
        <w:t>w zakresie doświadczenia</w:t>
      </w:r>
      <w:r w:rsidRPr="009824A5">
        <w:rPr>
          <w:rFonts w:ascii="Calibri" w:eastAsia="Times New Roman" w:hAnsi="Calibri" w:cs="Calibri"/>
          <w:sz w:val="24"/>
          <w:szCs w:val="24"/>
          <w:lang w:eastAsia="pl-PL"/>
        </w:rPr>
        <w:br/>
      </w:r>
      <w:r w:rsidRPr="009824A5">
        <w:rPr>
          <w:rFonts w:ascii="Calibri" w:eastAsia="Times New Roman" w:hAnsi="Calibri" w:cs="Calibri"/>
          <w:sz w:val="24"/>
          <w:szCs w:val="24"/>
          <w:shd w:val="clear" w:color="auto" w:fill="FFFFFF"/>
          <w:lang w:eastAsia="pl-PL"/>
        </w:rPr>
        <w:t>Zamawiający uzna warunek za spełniony, jeśli Wykonawca wykaże, iż w okresie ostatnich pięciu lat przed upływem terminu składania ofert, a jeżeli okres prowadzenia działalności jest krótszy – w tym okresie, należycie wykonał co najmniej jedną robotę budowlaną o wartości co najmniej 200.000,00 zł brutto polegającą na budowie lub przebudowie lub remoncie lub modernizacji boiska sportowego. Robota budowlana, o której mowa powyżej, musi obejmować wykonanie nawierzchni poliuretanowej.</w:t>
      </w:r>
      <w:r w:rsidRPr="009824A5">
        <w:rPr>
          <w:rFonts w:ascii="Calibri" w:eastAsia="Times New Roman" w:hAnsi="Calibri" w:cs="Calibri"/>
          <w:sz w:val="24"/>
          <w:szCs w:val="24"/>
          <w:lang w:eastAsia="pl-PL"/>
        </w:rPr>
        <w:br/>
      </w:r>
      <w:r w:rsidRPr="009824A5">
        <w:rPr>
          <w:rFonts w:ascii="Calibri" w:eastAsia="Times New Roman" w:hAnsi="Calibri" w:cs="Calibri"/>
          <w:sz w:val="24"/>
          <w:szCs w:val="24"/>
          <w:lang w:eastAsia="pl-PL"/>
        </w:rPr>
        <w:br/>
      </w:r>
      <w:r w:rsidRPr="009824A5">
        <w:rPr>
          <w:rFonts w:ascii="Calibri" w:eastAsia="Times New Roman" w:hAnsi="Calibri" w:cs="Calibri"/>
          <w:sz w:val="24"/>
          <w:szCs w:val="24"/>
          <w:shd w:val="clear" w:color="auto" w:fill="FFFFFF"/>
          <w:lang w:eastAsia="pl-PL"/>
        </w:rPr>
        <w:t>w zakresie potencjału osobowego</w:t>
      </w:r>
      <w:r w:rsidRPr="009824A5">
        <w:rPr>
          <w:rFonts w:ascii="Calibri" w:eastAsia="Times New Roman" w:hAnsi="Calibri" w:cs="Calibri"/>
          <w:sz w:val="24"/>
          <w:szCs w:val="24"/>
          <w:lang w:eastAsia="pl-PL"/>
        </w:rPr>
        <w:br/>
      </w:r>
      <w:r w:rsidRPr="009824A5">
        <w:rPr>
          <w:rFonts w:ascii="Calibri" w:eastAsia="Times New Roman" w:hAnsi="Calibri" w:cs="Calibri"/>
          <w:sz w:val="24"/>
          <w:szCs w:val="24"/>
          <w:shd w:val="clear" w:color="auto" w:fill="FFFFFF"/>
          <w:lang w:eastAsia="pl-PL"/>
        </w:rPr>
        <w:lastRenderedPageBreak/>
        <w:t>Zamawiający uzna warunek za spełniony, jeśli Wykonawca wykaże, iż dysponuje / będzie dysponował co najmniej:</w:t>
      </w:r>
      <w:r w:rsidRPr="009824A5">
        <w:rPr>
          <w:rFonts w:ascii="Calibri" w:eastAsia="Times New Roman" w:hAnsi="Calibri" w:cs="Calibri"/>
          <w:sz w:val="24"/>
          <w:szCs w:val="24"/>
          <w:lang w:eastAsia="pl-PL"/>
        </w:rPr>
        <w:br/>
      </w:r>
      <w:r w:rsidRPr="009824A5">
        <w:rPr>
          <w:rFonts w:ascii="Calibri" w:eastAsia="Times New Roman" w:hAnsi="Calibri" w:cs="Calibri"/>
          <w:sz w:val="24"/>
          <w:szCs w:val="24"/>
          <w:shd w:val="clear" w:color="auto" w:fill="FFFFFF"/>
          <w:lang w:eastAsia="pl-PL"/>
        </w:rPr>
        <w:t>a) jedna osobą [Kierownik budowy (robót)] posiadającą uprawnienia budowlane w specjalności instalacyjnej w zakresie sieci, instalacji i urządzeń elektrycznych i elektroenergetycznych bez ograniczeń wydane na podstawie ustawy Prawo budowlane oraz Rozporządzenia Ministra Inwestycji i Rozwoju z dnia 29 kwietnia 2019 r. w sprawie przygotowania do wykonywania samodzielnych funkcji technicznych w budownictwie lub ważne uprawnienia, które zostały wydane na podstawie wcześniej obowiązujących przepisów prawa lub na podstawie przepisów obowiązujących w innych krajach*;</w:t>
      </w:r>
      <w:r w:rsidRPr="009824A5">
        <w:rPr>
          <w:rFonts w:ascii="Calibri" w:eastAsia="Times New Roman" w:hAnsi="Calibri" w:cs="Calibri"/>
          <w:sz w:val="24"/>
          <w:szCs w:val="24"/>
          <w:lang w:eastAsia="pl-PL"/>
        </w:rPr>
        <w:br/>
      </w:r>
      <w:r w:rsidRPr="009824A5">
        <w:rPr>
          <w:rFonts w:ascii="Calibri" w:eastAsia="Times New Roman" w:hAnsi="Calibri" w:cs="Calibri"/>
          <w:sz w:val="24"/>
          <w:szCs w:val="24"/>
          <w:lang w:eastAsia="pl-PL"/>
        </w:rPr>
        <w:br/>
      </w:r>
      <w:r w:rsidRPr="009824A5">
        <w:rPr>
          <w:rFonts w:ascii="Calibri" w:eastAsia="Times New Roman" w:hAnsi="Calibri" w:cs="Calibri"/>
          <w:sz w:val="24"/>
          <w:szCs w:val="24"/>
          <w:shd w:val="clear" w:color="auto" w:fill="FFFFFF"/>
          <w:lang w:eastAsia="pl-PL"/>
        </w:rPr>
        <w:t>b) jedną osobą posiadającą uprawnienia budowlane w specjalności konstrukcyjno-budowlanej wydane na podstawie ustawy Prawo budowlane oraz Rozporządzenia Ministra Inwestycji i Rozwoju z dnia 29 kwietnia 2019 r. w sprawie przygotowania do wykonywania samodzielnych funkcji technicznych w budownictwie lub ważne uprawnienia, które zostały wydane na podstawie wcześniej obowiązujących przepisów prawa lub na podstawie przepisów obowiązujących w innych krajach*.</w:t>
      </w:r>
      <w:r w:rsidRPr="009824A5">
        <w:rPr>
          <w:rFonts w:ascii="Calibri" w:eastAsia="Times New Roman" w:hAnsi="Calibri" w:cs="Calibri"/>
          <w:sz w:val="24"/>
          <w:szCs w:val="24"/>
          <w:lang w:eastAsia="pl-PL"/>
        </w:rPr>
        <w:br/>
      </w:r>
      <w:r w:rsidRPr="009824A5">
        <w:rPr>
          <w:rFonts w:ascii="Calibri" w:eastAsia="Times New Roman" w:hAnsi="Calibri" w:cs="Calibri"/>
          <w:sz w:val="24"/>
          <w:szCs w:val="24"/>
          <w:shd w:val="clear" w:color="auto" w:fill="FFFFFF"/>
          <w:lang w:eastAsia="pl-PL"/>
        </w:rPr>
        <w:t xml:space="preserve">*Zamawiający dopuszcza posiadanie uprawnień równoważnych względem wymaganych, uznanych przez właściwy organ zgodnie z ustawą z dnia 22 grudnia 2015 r. o zasadach uznawania kwalifikacji zawodowych nabytych w państwach członkowskich Unii Europejskiej (tj. Dz. U. z 2020 r. poz. 220) lub uprawnień równoważnych względem wymaganych, nabytych w innym niż Rzeczypospolita Polska państwie członkowskim Unii Europejskiej, państwie członkowskim Europejskiego Porozumienia o wolnym Handlu (EFTA), stronie umowy o Europejskim Obszarze Gospodarczym lub Konfederacji Szwajcarskiej i której na mocy odrębnych przepisów przysługuje prawo do świadczenia usług </w:t>
      </w:r>
      <w:proofErr w:type="spellStart"/>
      <w:r w:rsidRPr="009824A5">
        <w:rPr>
          <w:rFonts w:ascii="Calibri" w:eastAsia="Times New Roman" w:hAnsi="Calibri" w:cs="Calibri"/>
          <w:sz w:val="24"/>
          <w:szCs w:val="24"/>
          <w:shd w:val="clear" w:color="auto" w:fill="FFFFFF"/>
          <w:lang w:eastAsia="pl-PL"/>
        </w:rPr>
        <w:t>transgranicznych</w:t>
      </w:r>
      <w:proofErr w:type="spellEnd"/>
      <w:r w:rsidRPr="009824A5">
        <w:rPr>
          <w:rFonts w:ascii="Calibri" w:eastAsia="Times New Roman" w:hAnsi="Calibri" w:cs="Calibri"/>
          <w:sz w:val="24"/>
          <w:szCs w:val="24"/>
          <w:shd w:val="clear" w:color="auto" w:fill="FFFFFF"/>
          <w:lang w:eastAsia="pl-PL"/>
        </w:rPr>
        <w:t xml:space="preserve"> na terytorium Rzeczypospolitej Polskiej.</w:t>
      </w:r>
    </w:p>
    <w:p w:rsidR="009824A5" w:rsidRPr="009824A5" w:rsidRDefault="009824A5" w:rsidP="009824A5">
      <w:pPr>
        <w:shd w:val="clear" w:color="auto" w:fill="FFFFFF"/>
        <w:spacing w:after="100" w:afterAutospacing="1" w:line="240" w:lineRule="auto"/>
        <w:outlineLvl w:val="2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9824A5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5.5.) Zamawiający wymaga złożenia oświadczenia, o którym mowa w art.125 ust. 1 ustawy: </w:t>
      </w:r>
      <w:r w:rsidRPr="009824A5">
        <w:rPr>
          <w:rFonts w:ascii="Calibri" w:eastAsia="Times New Roman" w:hAnsi="Calibri" w:cs="Calibri"/>
          <w:sz w:val="24"/>
          <w:szCs w:val="24"/>
          <w:lang w:eastAsia="pl-PL"/>
        </w:rPr>
        <w:t>Tak</w:t>
      </w:r>
    </w:p>
    <w:p w:rsidR="009824A5" w:rsidRPr="009824A5" w:rsidRDefault="009824A5" w:rsidP="009824A5">
      <w:pPr>
        <w:shd w:val="clear" w:color="auto" w:fill="FFFFFF"/>
        <w:spacing w:after="100" w:afterAutospacing="1" w:line="240" w:lineRule="auto"/>
        <w:outlineLvl w:val="2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9824A5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5.6.) Wykaz podmiotowych środków dowodowych na potwierdzenie niepodlegania wykluczeniu: </w:t>
      </w:r>
      <w:r w:rsidRPr="009824A5">
        <w:rPr>
          <w:rFonts w:ascii="Calibri" w:eastAsia="Times New Roman" w:hAnsi="Calibri" w:cs="Calibri"/>
          <w:sz w:val="24"/>
          <w:szCs w:val="24"/>
          <w:lang w:eastAsia="pl-PL"/>
        </w:rPr>
        <w:t>Nie dotyczy.</w:t>
      </w:r>
    </w:p>
    <w:p w:rsidR="009824A5" w:rsidRPr="009824A5" w:rsidRDefault="009824A5" w:rsidP="009824A5">
      <w:pPr>
        <w:shd w:val="clear" w:color="auto" w:fill="FFFFFF"/>
        <w:spacing w:after="100" w:afterAutospacing="1" w:line="240" w:lineRule="auto"/>
        <w:outlineLvl w:val="2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9824A5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5.7.) Wykaz podmiotowych środków dowodowych na potwierdzenie spełniania warunków udziału w postępowaniu: </w:t>
      </w:r>
      <w:r w:rsidRPr="009824A5">
        <w:rPr>
          <w:rFonts w:ascii="Calibri" w:eastAsia="Times New Roman" w:hAnsi="Calibri" w:cs="Calibri"/>
          <w:sz w:val="24"/>
          <w:szCs w:val="24"/>
          <w:lang w:eastAsia="pl-PL"/>
        </w:rPr>
        <w:t xml:space="preserve">Zgodnie z przepisem art. 274 ust. 1 ustawy </w:t>
      </w:r>
      <w:proofErr w:type="spellStart"/>
      <w:r w:rsidRPr="009824A5">
        <w:rPr>
          <w:rFonts w:ascii="Calibri" w:eastAsia="Times New Roman" w:hAnsi="Calibri" w:cs="Calibri"/>
          <w:sz w:val="24"/>
          <w:szCs w:val="24"/>
          <w:lang w:eastAsia="pl-PL"/>
        </w:rPr>
        <w:t>Pzp</w:t>
      </w:r>
      <w:proofErr w:type="spellEnd"/>
      <w:r w:rsidRPr="009824A5">
        <w:rPr>
          <w:rFonts w:ascii="Calibri" w:eastAsia="Times New Roman" w:hAnsi="Calibri" w:cs="Calibri"/>
          <w:sz w:val="24"/>
          <w:szCs w:val="24"/>
          <w:lang w:eastAsia="pl-PL"/>
        </w:rPr>
        <w:t>, Zamawiający przed wyborem najkorzystniejszej oferty wezwie wykonawcę, którego oferta została najwyżej oceniona, do złożenia w wyznaczonym terminie, nie krótszym niż 5 dni, aktualnych na dzień złożenia, następujących podmiotowych środków dowodowych:</w:t>
      </w:r>
      <w:r w:rsidRPr="009824A5">
        <w:rPr>
          <w:rFonts w:ascii="Calibri" w:eastAsia="Times New Roman" w:hAnsi="Calibri" w:cs="Calibri"/>
          <w:sz w:val="24"/>
          <w:szCs w:val="24"/>
          <w:lang w:eastAsia="pl-PL"/>
        </w:rPr>
        <w:br/>
        <w:t>w zakresie warunków udziału w postępowaniu dot. zdolności technicznej lub zawodowej</w:t>
      </w:r>
      <w:r w:rsidRPr="009824A5">
        <w:rPr>
          <w:rFonts w:ascii="Calibri" w:eastAsia="Times New Roman" w:hAnsi="Calibri" w:cs="Calibri"/>
          <w:sz w:val="24"/>
          <w:szCs w:val="24"/>
          <w:lang w:eastAsia="pl-PL"/>
        </w:rPr>
        <w:br/>
        <w:t>wykazu osób, skierowanych przez wykonawcę do realizacji zamówienia publicznego, w szczególności odpowiedzialnych za świadczenie usług, kontrolę jakości lub kierowanie robotami budowlanymi, wraz z informacjami na temat ich kwalifikacji zawodowych, uprawnień, doświadczenia i wykształcenia niezbędnych do wykonania zamówienia publicznego, a także zakresu wykonywanych przez nie czynności oraz informacją o podstawie do dysponowania tymi osobami.</w:t>
      </w:r>
      <w:r w:rsidRPr="009824A5">
        <w:rPr>
          <w:rFonts w:ascii="Calibri" w:eastAsia="Times New Roman" w:hAnsi="Calibri" w:cs="Calibri"/>
          <w:sz w:val="24"/>
          <w:szCs w:val="24"/>
          <w:lang w:eastAsia="pl-PL"/>
        </w:rPr>
        <w:br/>
        <w:t xml:space="preserve">wykazu robót budowlanych wykonanych nie wcześniej niż w okresie ostatnich 5 lat, a jeżeli okres prowadzenia działalności jest krótszy - w tym okresie, wraz z podaniem ich rodzaju, wartości, daty i miejsca wykonania oraz podmiotów, na rzecz których roboty te zostały wykonane, oraz załączeniem dowodów określających, czy te roboty budowlane zostały </w:t>
      </w:r>
      <w:r w:rsidRPr="009824A5">
        <w:rPr>
          <w:rFonts w:ascii="Calibri" w:eastAsia="Times New Roman" w:hAnsi="Calibri" w:cs="Calibri"/>
          <w:sz w:val="24"/>
          <w:szCs w:val="24"/>
          <w:lang w:eastAsia="pl-PL"/>
        </w:rPr>
        <w:lastRenderedPageBreak/>
        <w:t>wykonane należycie, przy czym dowodami, o których mowa, są referencje bądź inne dokumenty sporządzone przez podmiot, na rzecz którego roboty budowlane zostały wykonane, a jeżeli wykonawca z przyczyn niezależnych od niego nie jest w stanie uzyskać tych dokumentów - inne odpowiednie dokumenty.</w:t>
      </w:r>
    </w:p>
    <w:p w:rsidR="009824A5" w:rsidRPr="009824A5" w:rsidRDefault="009824A5" w:rsidP="009824A5">
      <w:pPr>
        <w:shd w:val="clear" w:color="auto" w:fill="FFFFFF"/>
        <w:spacing w:after="100" w:afterAutospacing="1" w:line="240" w:lineRule="auto"/>
        <w:outlineLvl w:val="2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9824A5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5.8.) Wykaz przedmiotowych środków dowodowych:</w:t>
      </w:r>
    </w:p>
    <w:p w:rsidR="009824A5" w:rsidRPr="009824A5" w:rsidRDefault="009824A5" w:rsidP="009824A5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9824A5">
        <w:rPr>
          <w:rFonts w:ascii="Calibri" w:eastAsia="Times New Roman" w:hAnsi="Calibri" w:cs="Calibri"/>
          <w:sz w:val="24"/>
          <w:szCs w:val="24"/>
          <w:shd w:val="clear" w:color="auto" w:fill="FFFFFF"/>
          <w:lang w:eastAsia="pl-PL"/>
        </w:rPr>
        <w:t>Nie dotyczy.</w:t>
      </w:r>
    </w:p>
    <w:p w:rsidR="009824A5" w:rsidRPr="009824A5" w:rsidRDefault="009824A5" w:rsidP="009824A5">
      <w:pPr>
        <w:shd w:val="clear" w:color="auto" w:fill="FFFFFF"/>
        <w:spacing w:after="100" w:afterAutospacing="1" w:line="240" w:lineRule="auto"/>
        <w:outlineLvl w:val="2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9824A5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5.11.) Wykaz innych wymaganych oświadczeń lub dokumentów:</w:t>
      </w:r>
    </w:p>
    <w:p w:rsidR="009824A5" w:rsidRPr="009824A5" w:rsidRDefault="009824A5" w:rsidP="009824A5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9824A5">
        <w:rPr>
          <w:rFonts w:ascii="Calibri" w:eastAsia="Times New Roman" w:hAnsi="Calibri" w:cs="Calibri"/>
          <w:sz w:val="24"/>
          <w:szCs w:val="24"/>
          <w:shd w:val="clear" w:color="auto" w:fill="FFFFFF"/>
          <w:lang w:eastAsia="pl-PL"/>
        </w:rPr>
        <w:t>Do oferty należy dołączyć :</w:t>
      </w:r>
      <w:r w:rsidRPr="009824A5">
        <w:rPr>
          <w:rFonts w:ascii="Calibri" w:eastAsia="Times New Roman" w:hAnsi="Calibri" w:cs="Calibri"/>
          <w:sz w:val="24"/>
          <w:szCs w:val="24"/>
          <w:lang w:eastAsia="pl-PL"/>
        </w:rPr>
        <w:br/>
      </w:r>
      <w:r w:rsidRPr="009824A5">
        <w:rPr>
          <w:rFonts w:ascii="Calibri" w:eastAsia="Times New Roman" w:hAnsi="Calibri" w:cs="Calibri"/>
          <w:sz w:val="24"/>
          <w:szCs w:val="24"/>
          <w:shd w:val="clear" w:color="auto" w:fill="FFFFFF"/>
          <w:lang w:eastAsia="pl-PL"/>
        </w:rPr>
        <w:t>1) Pełnomocnictwo upoważniające do złożenia oferty, o ile ofertę składa pełnomocnik;</w:t>
      </w:r>
      <w:r w:rsidRPr="009824A5">
        <w:rPr>
          <w:rFonts w:ascii="Calibri" w:eastAsia="Times New Roman" w:hAnsi="Calibri" w:cs="Calibri"/>
          <w:sz w:val="24"/>
          <w:szCs w:val="24"/>
          <w:lang w:eastAsia="pl-PL"/>
        </w:rPr>
        <w:br/>
      </w:r>
      <w:r w:rsidRPr="009824A5">
        <w:rPr>
          <w:rFonts w:ascii="Calibri" w:eastAsia="Times New Roman" w:hAnsi="Calibri" w:cs="Calibri"/>
          <w:sz w:val="24"/>
          <w:szCs w:val="24"/>
          <w:shd w:val="clear" w:color="auto" w:fill="FFFFFF"/>
          <w:lang w:eastAsia="pl-PL"/>
        </w:rPr>
        <w:t>2) Pełnomocnictwo dla pełnomocnika do reprezentowania w postępowaniu Wykonawców wspólnie ubiegających się o udzielenie zamówienia - dotyczy ofert składanych przez Wykonawców wspólnie ubiegających się o udzielenie zamówienia;</w:t>
      </w:r>
      <w:r w:rsidRPr="009824A5">
        <w:rPr>
          <w:rFonts w:ascii="Calibri" w:eastAsia="Times New Roman" w:hAnsi="Calibri" w:cs="Calibri"/>
          <w:sz w:val="24"/>
          <w:szCs w:val="24"/>
          <w:lang w:eastAsia="pl-PL"/>
        </w:rPr>
        <w:br/>
      </w:r>
      <w:r w:rsidRPr="009824A5">
        <w:rPr>
          <w:rFonts w:ascii="Calibri" w:eastAsia="Times New Roman" w:hAnsi="Calibri" w:cs="Calibri"/>
          <w:sz w:val="24"/>
          <w:szCs w:val="24"/>
          <w:shd w:val="clear" w:color="auto" w:fill="FFFFFF"/>
          <w:lang w:eastAsia="pl-PL"/>
        </w:rPr>
        <w:t>3) Oświadczenie Wykonawcy o niepodleganiu wykluczeniu z postępowania - wzór oświadczenia o niepodleganiu wykluczeniu stanowi Załącznik nr 3 do SWZ;</w:t>
      </w:r>
      <w:r w:rsidRPr="009824A5">
        <w:rPr>
          <w:rFonts w:ascii="Calibri" w:eastAsia="Times New Roman" w:hAnsi="Calibri" w:cs="Calibri"/>
          <w:sz w:val="24"/>
          <w:szCs w:val="24"/>
          <w:lang w:eastAsia="pl-PL"/>
        </w:rPr>
        <w:br/>
      </w:r>
      <w:r w:rsidRPr="009824A5">
        <w:rPr>
          <w:rFonts w:ascii="Calibri" w:eastAsia="Times New Roman" w:hAnsi="Calibri" w:cs="Calibri"/>
          <w:sz w:val="24"/>
          <w:szCs w:val="24"/>
          <w:shd w:val="clear" w:color="auto" w:fill="FFFFFF"/>
          <w:lang w:eastAsia="pl-PL"/>
        </w:rPr>
        <w:t>4) Oświadczenie w przedmiocie spełniania warunków udziału w postępowaniu wzór oświadczenia o spełnianiu warunków udziału w postępowaniu stanowi Załącznik nr 4 do SWZ;</w:t>
      </w:r>
      <w:r w:rsidRPr="009824A5">
        <w:rPr>
          <w:rFonts w:ascii="Calibri" w:eastAsia="Times New Roman" w:hAnsi="Calibri" w:cs="Calibri"/>
          <w:sz w:val="24"/>
          <w:szCs w:val="24"/>
          <w:lang w:eastAsia="pl-PL"/>
        </w:rPr>
        <w:br/>
      </w:r>
      <w:r w:rsidRPr="009824A5">
        <w:rPr>
          <w:rFonts w:ascii="Calibri" w:eastAsia="Times New Roman" w:hAnsi="Calibri" w:cs="Calibri"/>
          <w:sz w:val="24"/>
          <w:szCs w:val="24"/>
          <w:shd w:val="clear" w:color="auto" w:fill="FFFFFF"/>
          <w:lang w:eastAsia="pl-PL"/>
        </w:rPr>
        <w:t>5) Zobowiązanie do udostępnienia zasobów – jeśli dotyczy (według wzoru załącznika nr 6 do SWZ);</w:t>
      </w:r>
      <w:r w:rsidRPr="009824A5">
        <w:rPr>
          <w:rFonts w:ascii="Calibri" w:eastAsia="Times New Roman" w:hAnsi="Calibri" w:cs="Calibri"/>
          <w:sz w:val="24"/>
          <w:szCs w:val="24"/>
          <w:lang w:eastAsia="pl-PL"/>
        </w:rPr>
        <w:br/>
      </w:r>
      <w:r w:rsidRPr="009824A5">
        <w:rPr>
          <w:rFonts w:ascii="Calibri" w:eastAsia="Times New Roman" w:hAnsi="Calibri" w:cs="Calibri"/>
          <w:sz w:val="24"/>
          <w:szCs w:val="24"/>
          <w:shd w:val="clear" w:color="auto" w:fill="FFFFFF"/>
          <w:lang w:eastAsia="pl-PL"/>
        </w:rPr>
        <w:t>6) Oświadczenie Wykonawców wspólnie ubiegających się o udzielenie zamówienia – jeśli dotyczy;</w:t>
      </w:r>
      <w:r w:rsidRPr="009824A5">
        <w:rPr>
          <w:rFonts w:ascii="Calibri" w:eastAsia="Times New Roman" w:hAnsi="Calibri" w:cs="Calibri"/>
          <w:sz w:val="24"/>
          <w:szCs w:val="24"/>
          <w:lang w:eastAsia="pl-PL"/>
        </w:rPr>
        <w:br/>
      </w:r>
      <w:r w:rsidRPr="009824A5">
        <w:rPr>
          <w:rFonts w:ascii="Calibri" w:eastAsia="Times New Roman" w:hAnsi="Calibri" w:cs="Calibri"/>
          <w:sz w:val="24"/>
          <w:szCs w:val="24"/>
          <w:shd w:val="clear" w:color="auto" w:fill="FFFFFF"/>
          <w:lang w:eastAsia="pl-PL"/>
        </w:rPr>
        <w:t>7) Wykaz rozwiązań równoważnych – jeśli dotyczy.</w:t>
      </w:r>
    </w:p>
    <w:p w:rsidR="009824A5" w:rsidRPr="009824A5" w:rsidRDefault="009824A5" w:rsidP="009824A5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sz w:val="24"/>
          <w:szCs w:val="24"/>
          <w:lang w:eastAsia="pl-PL"/>
        </w:rPr>
      </w:pPr>
      <w:r w:rsidRPr="009824A5">
        <w:rPr>
          <w:rFonts w:ascii="Calibri" w:eastAsia="Times New Roman" w:hAnsi="Calibri" w:cs="Calibri"/>
          <w:sz w:val="24"/>
          <w:szCs w:val="24"/>
          <w:lang w:eastAsia="pl-PL"/>
        </w:rPr>
        <w:t>SEKCJA VI - WARUNKI ZAMÓWIENIA</w:t>
      </w:r>
    </w:p>
    <w:p w:rsidR="009824A5" w:rsidRPr="009824A5" w:rsidRDefault="009824A5" w:rsidP="009824A5">
      <w:pPr>
        <w:shd w:val="clear" w:color="auto" w:fill="FFFFFF"/>
        <w:spacing w:after="100" w:afterAutospacing="1" w:line="240" w:lineRule="auto"/>
        <w:outlineLvl w:val="2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9824A5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6.1.) Zamawiający wymaga albo dopuszcza oferty wariantowe: </w:t>
      </w:r>
      <w:r w:rsidRPr="009824A5">
        <w:rPr>
          <w:rFonts w:ascii="Calibri" w:eastAsia="Times New Roman" w:hAnsi="Calibri" w:cs="Calibri"/>
          <w:sz w:val="24"/>
          <w:szCs w:val="24"/>
          <w:lang w:eastAsia="pl-PL"/>
        </w:rPr>
        <w:t>Nie</w:t>
      </w:r>
    </w:p>
    <w:p w:rsidR="009824A5" w:rsidRPr="009824A5" w:rsidRDefault="009824A5" w:rsidP="009824A5">
      <w:pPr>
        <w:shd w:val="clear" w:color="auto" w:fill="FFFFFF"/>
        <w:spacing w:after="100" w:afterAutospacing="1" w:line="240" w:lineRule="auto"/>
        <w:outlineLvl w:val="2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9824A5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6.3.) Zamawiający przewiduje aukcję elektroniczną: </w:t>
      </w:r>
      <w:r w:rsidRPr="009824A5">
        <w:rPr>
          <w:rFonts w:ascii="Calibri" w:eastAsia="Times New Roman" w:hAnsi="Calibri" w:cs="Calibri"/>
          <w:sz w:val="24"/>
          <w:szCs w:val="24"/>
          <w:lang w:eastAsia="pl-PL"/>
        </w:rPr>
        <w:t>Nie</w:t>
      </w:r>
    </w:p>
    <w:p w:rsidR="009824A5" w:rsidRPr="009824A5" w:rsidRDefault="009824A5" w:rsidP="009824A5">
      <w:pPr>
        <w:shd w:val="clear" w:color="auto" w:fill="FFFFFF"/>
        <w:spacing w:after="100" w:afterAutospacing="1" w:line="240" w:lineRule="auto"/>
        <w:outlineLvl w:val="2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9824A5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6.4.) Zamawiający wymaga wadium: </w:t>
      </w:r>
      <w:r w:rsidRPr="009824A5">
        <w:rPr>
          <w:rFonts w:ascii="Calibri" w:eastAsia="Times New Roman" w:hAnsi="Calibri" w:cs="Calibri"/>
          <w:sz w:val="24"/>
          <w:szCs w:val="24"/>
          <w:lang w:eastAsia="pl-PL"/>
        </w:rPr>
        <w:t>Tak</w:t>
      </w:r>
    </w:p>
    <w:p w:rsidR="009824A5" w:rsidRPr="009824A5" w:rsidRDefault="009824A5" w:rsidP="009824A5">
      <w:pPr>
        <w:shd w:val="clear" w:color="auto" w:fill="FFFFFF"/>
        <w:spacing w:after="100" w:afterAutospacing="1" w:line="240" w:lineRule="auto"/>
        <w:outlineLvl w:val="2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9824A5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6.4.1) Informacje dotyczące wadium:</w:t>
      </w:r>
    </w:p>
    <w:p w:rsidR="009824A5" w:rsidRPr="009824A5" w:rsidRDefault="009824A5" w:rsidP="009824A5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9824A5">
        <w:rPr>
          <w:rFonts w:ascii="Calibri" w:eastAsia="Times New Roman" w:hAnsi="Calibri" w:cs="Calibri"/>
          <w:sz w:val="24"/>
          <w:szCs w:val="24"/>
          <w:shd w:val="clear" w:color="auto" w:fill="FFFFFF"/>
          <w:lang w:eastAsia="pl-PL"/>
        </w:rPr>
        <w:t>1. Wykonawca przystępujący do postępowania jest zobowiązany, przed upływem terminu składania ofert, wnieść wadium w kwocie: 3.000,00 zł (słownie: trzy tysiące złotych).</w:t>
      </w:r>
      <w:r w:rsidRPr="009824A5">
        <w:rPr>
          <w:rFonts w:ascii="Calibri" w:eastAsia="Times New Roman" w:hAnsi="Calibri" w:cs="Calibri"/>
          <w:sz w:val="24"/>
          <w:szCs w:val="24"/>
          <w:lang w:eastAsia="pl-PL"/>
        </w:rPr>
        <w:br/>
      </w:r>
      <w:r w:rsidRPr="009824A5">
        <w:rPr>
          <w:rFonts w:ascii="Calibri" w:eastAsia="Times New Roman" w:hAnsi="Calibri" w:cs="Calibri"/>
          <w:sz w:val="24"/>
          <w:szCs w:val="24"/>
          <w:shd w:val="clear" w:color="auto" w:fill="FFFFFF"/>
          <w:lang w:eastAsia="pl-PL"/>
        </w:rPr>
        <w:t>2. Wadium musi obejmować pełen okres związania ofertą.</w:t>
      </w:r>
      <w:r w:rsidRPr="009824A5">
        <w:rPr>
          <w:rFonts w:ascii="Calibri" w:eastAsia="Times New Roman" w:hAnsi="Calibri" w:cs="Calibri"/>
          <w:sz w:val="24"/>
          <w:szCs w:val="24"/>
          <w:lang w:eastAsia="pl-PL"/>
        </w:rPr>
        <w:br/>
      </w:r>
      <w:r w:rsidRPr="009824A5">
        <w:rPr>
          <w:rFonts w:ascii="Calibri" w:eastAsia="Times New Roman" w:hAnsi="Calibri" w:cs="Calibri"/>
          <w:sz w:val="24"/>
          <w:szCs w:val="24"/>
          <w:shd w:val="clear" w:color="auto" w:fill="FFFFFF"/>
          <w:lang w:eastAsia="pl-PL"/>
        </w:rPr>
        <w:t>3. Wadium może być wniesione w jednej lub kilku następujących formach:</w:t>
      </w:r>
      <w:r w:rsidRPr="009824A5">
        <w:rPr>
          <w:rFonts w:ascii="Calibri" w:eastAsia="Times New Roman" w:hAnsi="Calibri" w:cs="Calibri"/>
          <w:sz w:val="24"/>
          <w:szCs w:val="24"/>
          <w:lang w:eastAsia="pl-PL"/>
        </w:rPr>
        <w:br/>
      </w:r>
      <w:r w:rsidRPr="009824A5">
        <w:rPr>
          <w:rFonts w:ascii="Calibri" w:eastAsia="Times New Roman" w:hAnsi="Calibri" w:cs="Calibri"/>
          <w:sz w:val="24"/>
          <w:szCs w:val="24"/>
          <w:shd w:val="clear" w:color="auto" w:fill="FFFFFF"/>
          <w:lang w:eastAsia="pl-PL"/>
        </w:rPr>
        <w:t>1) pieniądzu – wymaganą kwotę należy wpłacić przelewem na rachunek bankowy</w:t>
      </w:r>
      <w:r w:rsidRPr="009824A5">
        <w:rPr>
          <w:rFonts w:ascii="Calibri" w:eastAsia="Times New Roman" w:hAnsi="Calibri" w:cs="Calibri"/>
          <w:sz w:val="24"/>
          <w:szCs w:val="24"/>
          <w:lang w:eastAsia="pl-PL"/>
        </w:rPr>
        <w:br/>
      </w:r>
      <w:r w:rsidRPr="009824A5">
        <w:rPr>
          <w:rFonts w:ascii="Calibri" w:eastAsia="Times New Roman" w:hAnsi="Calibri" w:cs="Calibri"/>
          <w:sz w:val="24"/>
          <w:szCs w:val="24"/>
          <w:shd w:val="clear" w:color="auto" w:fill="FFFFFF"/>
          <w:lang w:eastAsia="pl-PL"/>
        </w:rPr>
        <w:t>89 8924 0007 0008 0015 2005 0104. Wadium musi wpłynąć na wskazany rachunek bankowy Zamawiającego najpóźniej przed upływem terminu składania ofert (decyduje data wpływu na rachunek bankowy zamawiającego);</w:t>
      </w:r>
      <w:r w:rsidRPr="009824A5">
        <w:rPr>
          <w:rFonts w:ascii="Calibri" w:eastAsia="Times New Roman" w:hAnsi="Calibri" w:cs="Calibri"/>
          <w:sz w:val="24"/>
          <w:szCs w:val="24"/>
          <w:lang w:eastAsia="pl-PL"/>
        </w:rPr>
        <w:br/>
      </w:r>
      <w:r w:rsidRPr="009824A5">
        <w:rPr>
          <w:rFonts w:ascii="Calibri" w:eastAsia="Times New Roman" w:hAnsi="Calibri" w:cs="Calibri"/>
          <w:sz w:val="24"/>
          <w:szCs w:val="24"/>
          <w:shd w:val="clear" w:color="auto" w:fill="FFFFFF"/>
          <w:lang w:eastAsia="pl-PL"/>
        </w:rPr>
        <w:t>2) gwarancjach bankowych;</w:t>
      </w:r>
      <w:r w:rsidRPr="009824A5">
        <w:rPr>
          <w:rFonts w:ascii="Calibri" w:eastAsia="Times New Roman" w:hAnsi="Calibri" w:cs="Calibri"/>
          <w:sz w:val="24"/>
          <w:szCs w:val="24"/>
          <w:lang w:eastAsia="pl-PL"/>
        </w:rPr>
        <w:br/>
      </w:r>
      <w:r w:rsidRPr="009824A5">
        <w:rPr>
          <w:rFonts w:ascii="Calibri" w:eastAsia="Times New Roman" w:hAnsi="Calibri" w:cs="Calibri"/>
          <w:sz w:val="24"/>
          <w:szCs w:val="24"/>
          <w:shd w:val="clear" w:color="auto" w:fill="FFFFFF"/>
          <w:lang w:eastAsia="pl-PL"/>
        </w:rPr>
        <w:t>3) gwarancjach ubezpieczeniowych;</w:t>
      </w:r>
      <w:r w:rsidRPr="009824A5">
        <w:rPr>
          <w:rFonts w:ascii="Calibri" w:eastAsia="Times New Roman" w:hAnsi="Calibri" w:cs="Calibri"/>
          <w:sz w:val="24"/>
          <w:szCs w:val="24"/>
          <w:lang w:eastAsia="pl-PL"/>
        </w:rPr>
        <w:br/>
      </w:r>
      <w:r w:rsidRPr="009824A5">
        <w:rPr>
          <w:rFonts w:ascii="Calibri" w:eastAsia="Times New Roman" w:hAnsi="Calibri" w:cs="Calibri"/>
          <w:sz w:val="24"/>
          <w:szCs w:val="24"/>
          <w:shd w:val="clear" w:color="auto" w:fill="FFFFFF"/>
          <w:lang w:eastAsia="pl-PL"/>
        </w:rPr>
        <w:t xml:space="preserve">4) poręczeniach udzielanych przez podmioty, o których mowa w art. 6b ust. 5 </w:t>
      </w:r>
      <w:proofErr w:type="spellStart"/>
      <w:r w:rsidRPr="009824A5">
        <w:rPr>
          <w:rFonts w:ascii="Calibri" w:eastAsia="Times New Roman" w:hAnsi="Calibri" w:cs="Calibri"/>
          <w:sz w:val="24"/>
          <w:szCs w:val="24"/>
          <w:shd w:val="clear" w:color="auto" w:fill="FFFFFF"/>
          <w:lang w:eastAsia="pl-PL"/>
        </w:rPr>
        <w:t>pkt</w:t>
      </w:r>
      <w:proofErr w:type="spellEnd"/>
      <w:r w:rsidRPr="009824A5">
        <w:rPr>
          <w:rFonts w:ascii="Calibri" w:eastAsia="Times New Roman" w:hAnsi="Calibri" w:cs="Calibri"/>
          <w:sz w:val="24"/>
          <w:szCs w:val="24"/>
          <w:shd w:val="clear" w:color="auto" w:fill="FFFFFF"/>
          <w:lang w:eastAsia="pl-PL"/>
        </w:rPr>
        <w:t xml:space="preserve"> 2 ustawy z 9 listopada 2000 r. o utworzeniu Polskiej Agencji Rozwoju Przedsiębiorczości.</w:t>
      </w:r>
      <w:r w:rsidRPr="009824A5">
        <w:rPr>
          <w:rFonts w:ascii="Calibri" w:eastAsia="Times New Roman" w:hAnsi="Calibri" w:cs="Calibri"/>
          <w:sz w:val="24"/>
          <w:szCs w:val="24"/>
          <w:lang w:eastAsia="pl-PL"/>
        </w:rPr>
        <w:br/>
      </w:r>
      <w:r w:rsidRPr="009824A5">
        <w:rPr>
          <w:rFonts w:ascii="Calibri" w:eastAsia="Times New Roman" w:hAnsi="Calibri" w:cs="Calibri"/>
          <w:sz w:val="24"/>
          <w:szCs w:val="24"/>
          <w:shd w:val="clear" w:color="auto" w:fill="FFFFFF"/>
          <w:lang w:eastAsia="pl-PL"/>
        </w:rPr>
        <w:lastRenderedPageBreak/>
        <w:t>4. Wadium wnoszone w poręczeniach lub gwarancjach należy załączyć do oferty w oryginale w postaci dokumentu elektronicznego podpisanego kwalifikowanym podpisem elektronicznym przez wystawcę dokumentu.</w:t>
      </w:r>
      <w:r w:rsidRPr="009824A5">
        <w:rPr>
          <w:rFonts w:ascii="Calibri" w:eastAsia="Times New Roman" w:hAnsi="Calibri" w:cs="Calibri"/>
          <w:sz w:val="24"/>
          <w:szCs w:val="24"/>
          <w:lang w:eastAsia="pl-PL"/>
        </w:rPr>
        <w:br/>
      </w:r>
      <w:r w:rsidRPr="009824A5">
        <w:rPr>
          <w:rFonts w:ascii="Calibri" w:eastAsia="Times New Roman" w:hAnsi="Calibri" w:cs="Calibri"/>
          <w:sz w:val="24"/>
          <w:szCs w:val="24"/>
          <w:shd w:val="clear" w:color="auto" w:fill="FFFFFF"/>
          <w:lang w:eastAsia="pl-PL"/>
        </w:rPr>
        <w:t>5. W przypadku wnoszenia przez wykonawcę wadium w formie gwarancji/poręczenia, gwarancja/poręczenie powinny być sporządzone zgodnie z obowiązującym prawem i zawierać następujące elementy:</w:t>
      </w:r>
      <w:r w:rsidRPr="009824A5">
        <w:rPr>
          <w:rFonts w:ascii="Calibri" w:eastAsia="Times New Roman" w:hAnsi="Calibri" w:cs="Calibri"/>
          <w:sz w:val="24"/>
          <w:szCs w:val="24"/>
          <w:lang w:eastAsia="pl-PL"/>
        </w:rPr>
        <w:br/>
      </w:r>
      <w:r w:rsidRPr="009824A5">
        <w:rPr>
          <w:rFonts w:ascii="Calibri" w:eastAsia="Times New Roman" w:hAnsi="Calibri" w:cs="Calibri"/>
          <w:sz w:val="24"/>
          <w:szCs w:val="24"/>
          <w:shd w:val="clear" w:color="auto" w:fill="FFFFFF"/>
          <w:lang w:eastAsia="pl-PL"/>
        </w:rPr>
        <w:t>1) nazwę dającego zlecenie (wykonawcy), beneficjenta gwarancji (zamawiającego), gwaranta/poręczyciela oraz wskazanie ich siedzib,</w:t>
      </w:r>
      <w:r w:rsidRPr="009824A5">
        <w:rPr>
          <w:rFonts w:ascii="Calibri" w:eastAsia="Times New Roman" w:hAnsi="Calibri" w:cs="Calibri"/>
          <w:sz w:val="24"/>
          <w:szCs w:val="24"/>
          <w:lang w:eastAsia="pl-PL"/>
        </w:rPr>
        <w:br/>
      </w:r>
      <w:r w:rsidRPr="009824A5">
        <w:rPr>
          <w:rFonts w:ascii="Calibri" w:eastAsia="Times New Roman" w:hAnsi="Calibri" w:cs="Calibri"/>
          <w:sz w:val="24"/>
          <w:szCs w:val="24"/>
          <w:shd w:val="clear" w:color="auto" w:fill="FFFFFF"/>
          <w:lang w:eastAsia="pl-PL"/>
        </w:rPr>
        <w:t>2) określenie wierzytelności, która ma być zabezpieczona gwarancją/poręczeniem,</w:t>
      </w:r>
      <w:r w:rsidRPr="009824A5">
        <w:rPr>
          <w:rFonts w:ascii="Calibri" w:eastAsia="Times New Roman" w:hAnsi="Calibri" w:cs="Calibri"/>
          <w:sz w:val="24"/>
          <w:szCs w:val="24"/>
          <w:lang w:eastAsia="pl-PL"/>
        </w:rPr>
        <w:br/>
      </w:r>
      <w:r w:rsidRPr="009824A5">
        <w:rPr>
          <w:rFonts w:ascii="Calibri" w:eastAsia="Times New Roman" w:hAnsi="Calibri" w:cs="Calibri"/>
          <w:sz w:val="24"/>
          <w:szCs w:val="24"/>
          <w:shd w:val="clear" w:color="auto" w:fill="FFFFFF"/>
          <w:lang w:eastAsia="pl-PL"/>
        </w:rPr>
        <w:t>3) kwotę gwarancji/poręczenia,</w:t>
      </w:r>
      <w:r w:rsidRPr="009824A5">
        <w:rPr>
          <w:rFonts w:ascii="Calibri" w:eastAsia="Times New Roman" w:hAnsi="Calibri" w:cs="Calibri"/>
          <w:sz w:val="24"/>
          <w:szCs w:val="24"/>
          <w:lang w:eastAsia="pl-PL"/>
        </w:rPr>
        <w:br/>
      </w:r>
      <w:r w:rsidRPr="009824A5">
        <w:rPr>
          <w:rFonts w:ascii="Calibri" w:eastAsia="Times New Roman" w:hAnsi="Calibri" w:cs="Calibri"/>
          <w:sz w:val="24"/>
          <w:szCs w:val="24"/>
          <w:shd w:val="clear" w:color="auto" w:fill="FFFFFF"/>
          <w:lang w:eastAsia="pl-PL"/>
        </w:rPr>
        <w:t>4) termin ważności gwarancji/poręczenia,</w:t>
      </w:r>
      <w:r w:rsidRPr="009824A5">
        <w:rPr>
          <w:rFonts w:ascii="Calibri" w:eastAsia="Times New Roman" w:hAnsi="Calibri" w:cs="Calibri"/>
          <w:sz w:val="24"/>
          <w:szCs w:val="24"/>
          <w:lang w:eastAsia="pl-PL"/>
        </w:rPr>
        <w:br/>
      </w:r>
      <w:r w:rsidRPr="009824A5">
        <w:rPr>
          <w:rFonts w:ascii="Calibri" w:eastAsia="Times New Roman" w:hAnsi="Calibri" w:cs="Calibri"/>
          <w:sz w:val="24"/>
          <w:szCs w:val="24"/>
          <w:shd w:val="clear" w:color="auto" w:fill="FFFFFF"/>
          <w:lang w:eastAsia="pl-PL"/>
        </w:rPr>
        <w:t xml:space="preserve">5) zobowiązanie gwaranta, do zapłacenia kwoty gwarancji/poręczenia bezwarunkowo, na pierwsze pisemne żądanie zamawiającego, w sytuacjach określonych w art. 98 ust. 6 ustawy </w:t>
      </w:r>
      <w:proofErr w:type="spellStart"/>
      <w:r w:rsidRPr="009824A5">
        <w:rPr>
          <w:rFonts w:ascii="Calibri" w:eastAsia="Times New Roman" w:hAnsi="Calibri" w:cs="Calibri"/>
          <w:sz w:val="24"/>
          <w:szCs w:val="24"/>
          <w:shd w:val="clear" w:color="auto" w:fill="FFFFFF"/>
          <w:lang w:eastAsia="pl-PL"/>
        </w:rPr>
        <w:t>Pzp</w:t>
      </w:r>
      <w:proofErr w:type="spellEnd"/>
      <w:r w:rsidRPr="009824A5">
        <w:rPr>
          <w:rFonts w:ascii="Calibri" w:eastAsia="Times New Roman" w:hAnsi="Calibri" w:cs="Calibri"/>
          <w:sz w:val="24"/>
          <w:szCs w:val="24"/>
          <w:shd w:val="clear" w:color="auto" w:fill="FFFFFF"/>
          <w:lang w:eastAsia="pl-PL"/>
        </w:rPr>
        <w:t>.</w:t>
      </w:r>
      <w:r w:rsidRPr="009824A5">
        <w:rPr>
          <w:rFonts w:ascii="Calibri" w:eastAsia="Times New Roman" w:hAnsi="Calibri" w:cs="Calibri"/>
          <w:sz w:val="24"/>
          <w:szCs w:val="24"/>
          <w:lang w:eastAsia="pl-PL"/>
        </w:rPr>
        <w:br/>
      </w:r>
      <w:r w:rsidRPr="009824A5">
        <w:rPr>
          <w:rFonts w:ascii="Calibri" w:eastAsia="Times New Roman" w:hAnsi="Calibri" w:cs="Calibri"/>
          <w:sz w:val="24"/>
          <w:szCs w:val="24"/>
          <w:shd w:val="clear" w:color="auto" w:fill="FFFFFF"/>
          <w:lang w:eastAsia="pl-PL"/>
        </w:rPr>
        <w:t xml:space="preserve">6. W przypadku gdy wykonawca nie wniósł wadium, lub wniósł je w sposób nieprawidłowy, lub nie utrzymywał wadium nieprzerwanie do upływu terminu związania ofertą bądź złożył wniosek o zwrot wadium w przypadku, o którym mowa w art. 98 ust. 2 </w:t>
      </w:r>
      <w:proofErr w:type="spellStart"/>
      <w:r w:rsidRPr="009824A5">
        <w:rPr>
          <w:rFonts w:ascii="Calibri" w:eastAsia="Times New Roman" w:hAnsi="Calibri" w:cs="Calibri"/>
          <w:sz w:val="24"/>
          <w:szCs w:val="24"/>
          <w:shd w:val="clear" w:color="auto" w:fill="FFFFFF"/>
          <w:lang w:eastAsia="pl-PL"/>
        </w:rPr>
        <w:t>pkt</w:t>
      </w:r>
      <w:proofErr w:type="spellEnd"/>
      <w:r w:rsidRPr="009824A5">
        <w:rPr>
          <w:rFonts w:ascii="Calibri" w:eastAsia="Times New Roman" w:hAnsi="Calibri" w:cs="Calibri"/>
          <w:sz w:val="24"/>
          <w:szCs w:val="24"/>
          <w:shd w:val="clear" w:color="auto" w:fill="FFFFFF"/>
          <w:lang w:eastAsia="pl-PL"/>
        </w:rPr>
        <w:t xml:space="preserve"> 3 ustawy </w:t>
      </w:r>
      <w:proofErr w:type="spellStart"/>
      <w:r w:rsidRPr="009824A5">
        <w:rPr>
          <w:rFonts w:ascii="Calibri" w:eastAsia="Times New Roman" w:hAnsi="Calibri" w:cs="Calibri"/>
          <w:sz w:val="24"/>
          <w:szCs w:val="24"/>
          <w:shd w:val="clear" w:color="auto" w:fill="FFFFFF"/>
          <w:lang w:eastAsia="pl-PL"/>
        </w:rPr>
        <w:t>Pzp</w:t>
      </w:r>
      <w:proofErr w:type="spellEnd"/>
      <w:r w:rsidRPr="009824A5">
        <w:rPr>
          <w:rFonts w:ascii="Calibri" w:eastAsia="Times New Roman" w:hAnsi="Calibri" w:cs="Calibri"/>
          <w:sz w:val="24"/>
          <w:szCs w:val="24"/>
          <w:shd w:val="clear" w:color="auto" w:fill="FFFFFF"/>
          <w:lang w:eastAsia="pl-PL"/>
        </w:rPr>
        <w:t xml:space="preserve">, zamawiający odrzuci ofertę na podstawie art. 226 ust. 1 </w:t>
      </w:r>
      <w:proofErr w:type="spellStart"/>
      <w:r w:rsidRPr="009824A5">
        <w:rPr>
          <w:rFonts w:ascii="Calibri" w:eastAsia="Times New Roman" w:hAnsi="Calibri" w:cs="Calibri"/>
          <w:sz w:val="24"/>
          <w:szCs w:val="24"/>
          <w:shd w:val="clear" w:color="auto" w:fill="FFFFFF"/>
          <w:lang w:eastAsia="pl-PL"/>
        </w:rPr>
        <w:t>pkt</w:t>
      </w:r>
      <w:proofErr w:type="spellEnd"/>
      <w:r w:rsidRPr="009824A5">
        <w:rPr>
          <w:rFonts w:ascii="Calibri" w:eastAsia="Times New Roman" w:hAnsi="Calibri" w:cs="Calibri"/>
          <w:sz w:val="24"/>
          <w:szCs w:val="24"/>
          <w:shd w:val="clear" w:color="auto" w:fill="FFFFFF"/>
          <w:lang w:eastAsia="pl-PL"/>
        </w:rPr>
        <w:t xml:space="preserve"> 14 ustawy </w:t>
      </w:r>
      <w:proofErr w:type="spellStart"/>
      <w:r w:rsidRPr="009824A5">
        <w:rPr>
          <w:rFonts w:ascii="Calibri" w:eastAsia="Times New Roman" w:hAnsi="Calibri" w:cs="Calibri"/>
          <w:sz w:val="24"/>
          <w:szCs w:val="24"/>
          <w:shd w:val="clear" w:color="auto" w:fill="FFFFFF"/>
          <w:lang w:eastAsia="pl-PL"/>
        </w:rPr>
        <w:t>Pzp</w:t>
      </w:r>
      <w:proofErr w:type="spellEnd"/>
      <w:r w:rsidRPr="009824A5">
        <w:rPr>
          <w:rFonts w:ascii="Calibri" w:eastAsia="Times New Roman" w:hAnsi="Calibri" w:cs="Calibri"/>
          <w:sz w:val="24"/>
          <w:szCs w:val="24"/>
          <w:shd w:val="clear" w:color="auto" w:fill="FFFFFF"/>
          <w:lang w:eastAsia="pl-PL"/>
        </w:rPr>
        <w:t>.</w:t>
      </w:r>
      <w:r w:rsidRPr="009824A5">
        <w:rPr>
          <w:rFonts w:ascii="Calibri" w:eastAsia="Times New Roman" w:hAnsi="Calibri" w:cs="Calibri"/>
          <w:sz w:val="24"/>
          <w:szCs w:val="24"/>
          <w:lang w:eastAsia="pl-PL"/>
        </w:rPr>
        <w:br/>
      </w:r>
      <w:r w:rsidRPr="009824A5">
        <w:rPr>
          <w:rFonts w:ascii="Calibri" w:eastAsia="Times New Roman" w:hAnsi="Calibri" w:cs="Calibri"/>
          <w:sz w:val="24"/>
          <w:szCs w:val="24"/>
          <w:shd w:val="clear" w:color="auto" w:fill="FFFFFF"/>
          <w:lang w:eastAsia="pl-PL"/>
        </w:rPr>
        <w:t xml:space="preserve">7. Zamawiający dokona zwrotu wadium na zasadach określonych w art. 98 ust. 1–5 ustawy </w:t>
      </w:r>
      <w:proofErr w:type="spellStart"/>
      <w:r w:rsidRPr="009824A5">
        <w:rPr>
          <w:rFonts w:ascii="Calibri" w:eastAsia="Times New Roman" w:hAnsi="Calibri" w:cs="Calibri"/>
          <w:sz w:val="24"/>
          <w:szCs w:val="24"/>
          <w:shd w:val="clear" w:color="auto" w:fill="FFFFFF"/>
          <w:lang w:eastAsia="pl-PL"/>
        </w:rPr>
        <w:t>Pzp</w:t>
      </w:r>
      <w:proofErr w:type="spellEnd"/>
      <w:r w:rsidRPr="009824A5">
        <w:rPr>
          <w:rFonts w:ascii="Calibri" w:eastAsia="Times New Roman" w:hAnsi="Calibri" w:cs="Calibri"/>
          <w:sz w:val="24"/>
          <w:szCs w:val="24"/>
          <w:shd w:val="clear" w:color="auto" w:fill="FFFFFF"/>
          <w:lang w:eastAsia="pl-PL"/>
        </w:rPr>
        <w:t>.</w:t>
      </w:r>
      <w:r w:rsidRPr="009824A5">
        <w:rPr>
          <w:rFonts w:ascii="Calibri" w:eastAsia="Times New Roman" w:hAnsi="Calibri" w:cs="Calibri"/>
          <w:sz w:val="24"/>
          <w:szCs w:val="24"/>
          <w:lang w:eastAsia="pl-PL"/>
        </w:rPr>
        <w:br/>
      </w:r>
      <w:r w:rsidRPr="009824A5">
        <w:rPr>
          <w:rFonts w:ascii="Calibri" w:eastAsia="Times New Roman" w:hAnsi="Calibri" w:cs="Calibri"/>
          <w:sz w:val="24"/>
          <w:szCs w:val="24"/>
          <w:shd w:val="clear" w:color="auto" w:fill="FFFFFF"/>
          <w:lang w:eastAsia="pl-PL"/>
        </w:rPr>
        <w:t xml:space="preserve">8. Zamawiający zatrzymuje wadium wraz z odsetkami na podstawie art. 98 ust. 6 ustawy </w:t>
      </w:r>
      <w:proofErr w:type="spellStart"/>
      <w:r w:rsidRPr="009824A5">
        <w:rPr>
          <w:rFonts w:ascii="Calibri" w:eastAsia="Times New Roman" w:hAnsi="Calibri" w:cs="Calibri"/>
          <w:sz w:val="24"/>
          <w:szCs w:val="24"/>
          <w:shd w:val="clear" w:color="auto" w:fill="FFFFFF"/>
          <w:lang w:eastAsia="pl-PL"/>
        </w:rPr>
        <w:t>Pzp</w:t>
      </w:r>
      <w:proofErr w:type="spellEnd"/>
      <w:r w:rsidRPr="009824A5">
        <w:rPr>
          <w:rFonts w:ascii="Calibri" w:eastAsia="Times New Roman" w:hAnsi="Calibri" w:cs="Calibri"/>
          <w:sz w:val="24"/>
          <w:szCs w:val="24"/>
          <w:shd w:val="clear" w:color="auto" w:fill="FFFFFF"/>
          <w:lang w:eastAsia="pl-PL"/>
        </w:rPr>
        <w:t>.</w:t>
      </w:r>
    </w:p>
    <w:p w:rsidR="009824A5" w:rsidRPr="009824A5" w:rsidRDefault="009824A5" w:rsidP="009824A5">
      <w:pPr>
        <w:shd w:val="clear" w:color="auto" w:fill="FFFFFF"/>
        <w:spacing w:after="100" w:afterAutospacing="1" w:line="240" w:lineRule="auto"/>
        <w:outlineLvl w:val="2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9824A5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6.5.) Zamawiający wymaga zabezpieczenia należytego wykonania umowy: </w:t>
      </w:r>
      <w:r w:rsidRPr="009824A5">
        <w:rPr>
          <w:rFonts w:ascii="Calibri" w:eastAsia="Times New Roman" w:hAnsi="Calibri" w:cs="Calibri"/>
          <w:sz w:val="24"/>
          <w:szCs w:val="24"/>
          <w:lang w:eastAsia="pl-PL"/>
        </w:rPr>
        <w:t>Tak</w:t>
      </w:r>
    </w:p>
    <w:p w:rsidR="009824A5" w:rsidRPr="009824A5" w:rsidRDefault="009824A5" w:rsidP="009824A5">
      <w:pPr>
        <w:shd w:val="clear" w:color="auto" w:fill="FFFFFF"/>
        <w:spacing w:after="100" w:afterAutospacing="1" w:line="240" w:lineRule="auto"/>
        <w:outlineLvl w:val="2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9824A5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6.6.) Wymagania dotyczące składania oferty przez wykonawców wspólnie ubiegających się o udzielenie zamówienia:</w:t>
      </w:r>
    </w:p>
    <w:p w:rsidR="009824A5" w:rsidRPr="009824A5" w:rsidRDefault="009824A5" w:rsidP="009824A5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9824A5">
        <w:rPr>
          <w:rFonts w:ascii="Calibri" w:eastAsia="Times New Roman" w:hAnsi="Calibri" w:cs="Calibri"/>
          <w:sz w:val="24"/>
          <w:szCs w:val="24"/>
          <w:shd w:val="clear" w:color="auto" w:fill="FFFFFF"/>
          <w:lang w:eastAsia="pl-PL"/>
        </w:rPr>
        <w:t>1. Wykonawcy mogą wspólnie ubiegać się o udzielenie niniejszego zamówienia.</w:t>
      </w:r>
      <w:r w:rsidRPr="009824A5">
        <w:rPr>
          <w:rFonts w:ascii="Calibri" w:eastAsia="Times New Roman" w:hAnsi="Calibri" w:cs="Calibri"/>
          <w:sz w:val="24"/>
          <w:szCs w:val="24"/>
          <w:lang w:eastAsia="pl-PL"/>
        </w:rPr>
        <w:br/>
      </w:r>
      <w:r w:rsidRPr="009824A5">
        <w:rPr>
          <w:rFonts w:ascii="Calibri" w:eastAsia="Times New Roman" w:hAnsi="Calibri" w:cs="Calibri"/>
          <w:sz w:val="24"/>
          <w:szCs w:val="24"/>
          <w:shd w:val="clear" w:color="auto" w:fill="FFFFFF"/>
          <w:lang w:eastAsia="pl-PL"/>
        </w:rPr>
        <w:t>2. Wykonawcy wspólnie ubiegający się o udzielenie zamówienia publicznego ustanawiają pełnomocnika do reprezentowania ich w postępowaniu o udzielenie zamówienia albo reprezentowania w postępowaniu i zawarcia umowy w sprawie zamówienia publicznego.</w:t>
      </w:r>
      <w:r w:rsidRPr="009824A5">
        <w:rPr>
          <w:rFonts w:ascii="Calibri" w:eastAsia="Times New Roman" w:hAnsi="Calibri" w:cs="Calibri"/>
          <w:sz w:val="24"/>
          <w:szCs w:val="24"/>
          <w:lang w:eastAsia="pl-PL"/>
        </w:rPr>
        <w:br/>
      </w:r>
      <w:r w:rsidRPr="009824A5">
        <w:rPr>
          <w:rFonts w:ascii="Calibri" w:eastAsia="Times New Roman" w:hAnsi="Calibri" w:cs="Calibri"/>
          <w:sz w:val="24"/>
          <w:szCs w:val="24"/>
          <w:shd w:val="clear" w:color="auto" w:fill="FFFFFF"/>
          <w:lang w:eastAsia="pl-PL"/>
        </w:rPr>
        <w:t>3. Wykonawcy ubiegający się wspólnie o udzielenie zamówienia ponoszą solidarną odpowiedzialność za wykonanie zamówienia lub wniesienie zabezpieczenia należytego wykonania zamówienia.</w:t>
      </w:r>
    </w:p>
    <w:p w:rsidR="009824A5" w:rsidRPr="009824A5" w:rsidRDefault="009824A5" w:rsidP="009824A5">
      <w:pPr>
        <w:shd w:val="clear" w:color="auto" w:fill="FFFFFF"/>
        <w:spacing w:after="100" w:afterAutospacing="1" w:line="240" w:lineRule="auto"/>
        <w:outlineLvl w:val="2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9824A5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6.7.) Zamawiający przewiduje unieważnienie postępowania, jeśli środki publiczne, które zamierzał przeznaczyć na sfinansowanie całości lub części zamówienia nie zostały przyznane: </w:t>
      </w:r>
      <w:r w:rsidRPr="009824A5">
        <w:rPr>
          <w:rFonts w:ascii="Calibri" w:eastAsia="Times New Roman" w:hAnsi="Calibri" w:cs="Calibri"/>
          <w:sz w:val="24"/>
          <w:szCs w:val="24"/>
          <w:lang w:eastAsia="pl-PL"/>
        </w:rPr>
        <w:t>Tak</w:t>
      </w:r>
    </w:p>
    <w:p w:rsidR="009824A5" w:rsidRPr="009824A5" w:rsidRDefault="009824A5" w:rsidP="009824A5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sz w:val="24"/>
          <w:szCs w:val="24"/>
          <w:lang w:eastAsia="pl-PL"/>
        </w:rPr>
      </w:pPr>
      <w:r w:rsidRPr="009824A5">
        <w:rPr>
          <w:rFonts w:ascii="Calibri" w:eastAsia="Times New Roman" w:hAnsi="Calibri" w:cs="Calibri"/>
          <w:sz w:val="24"/>
          <w:szCs w:val="24"/>
          <w:lang w:eastAsia="pl-PL"/>
        </w:rPr>
        <w:t>SEKCJA VII - PROJEKTOWANE POSTANOWIENIA UMOWY</w:t>
      </w:r>
    </w:p>
    <w:p w:rsidR="009824A5" w:rsidRPr="009824A5" w:rsidRDefault="009824A5" w:rsidP="009824A5">
      <w:pPr>
        <w:shd w:val="clear" w:color="auto" w:fill="FFFFFF"/>
        <w:spacing w:after="100" w:afterAutospacing="1" w:line="240" w:lineRule="auto"/>
        <w:outlineLvl w:val="2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9824A5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7.1.) Zamawiający przewiduje udzielenia zaliczek: </w:t>
      </w:r>
      <w:r w:rsidRPr="009824A5">
        <w:rPr>
          <w:rFonts w:ascii="Calibri" w:eastAsia="Times New Roman" w:hAnsi="Calibri" w:cs="Calibri"/>
          <w:sz w:val="24"/>
          <w:szCs w:val="24"/>
          <w:lang w:eastAsia="pl-PL"/>
        </w:rPr>
        <w:t>Nie</w:t>
      </w:r>
    </w:p>
    <w:p w:rsidR="009824A5" w:rsidRPr="009824A5" w:rsidRDefault="009824A5" w:rsidP="009824A5">
      <w:pPr>
        <w:shd w:val="clear" w:color="auto" w:fill="FFFFFF"/>
        <w:spacing w:after="100" w:afterAutospacing="1" w:line="240" w:lineRule="auto"/>
        <w:outlineLvl w:val="2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9824A5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7.3.) Zamawiający przewiduje zmiany umowy: </w:t>
      </w:r>
      <w:r w:rsidRPr="009824A5">
        <w:rPr>
          <w:rFonts w:ascii="Calibri" w:eastAsia="Times New Roman" w:hAnsi="Calibri" w:cs="Calibri"/>
          <w:sz w:val="24"/>
          <w:szCs w:val="24"/>
          <w:lang w:eastAsia="pl-PL"/>
        </w:rPr>
        <w:t>Tak</w:t>
      </w:r>
    </w:p>
    <w:p w:rsidR="009824A5" w:rsidRPr="009824A5" w:rsidRDefault="009824A5" w:rsidP="009824A5">
      <w:pPr>
        <w:shd w:val="clear" w:color="auto" w:fill="FFFFFF"/>
        <w:spacing w:after="100" w:afterAutospacing="1" w:line="240" w:lineRule="auto"/>
        <w:outlineLvl w:val="2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9824A5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7.4.) Rodzaj i zakres zmian umowy oraz warunki ich wprowadzenia:</w:t>
      </w:r>
    </w:p>
    <w:p w:rsidR="009824A5" w:rsidRPr="009824A5" w:rsidRDefault="009824A5" w:rsidP="009824A5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9824A5">
        <w:rPr>
          <w:rFonts w:ascii="Calibri" w:eastAsia="Times New Roman" w:hAnsi="Calibri" w:cs="Calibri"/>
          <w:sz w:val="24"/>
          <w:szCs w:val="24"/>
          <w:shd w:val="clear" w:color="auto" w:fill="FFFFFF"/>
          <w:lang w:eastAsia="pl-PL"/>
        </w:rPr>
        <w:t xml:space="preserve">1. Zamawiający przewiduje, na podstawie art. 455 ust. 1 </w:t>
      </w:r>
      <w:proofErr w:type="spellStart"/>
      <w:r w:rsidRPr="009824A5">
        <w:rPr>
          <w:rFonts w:ascii="Calibri" w:eastAsia="Times New Roman" w:hAnsi="Calibri" w:cs="Calibri"/>
          <w:sz w:val="24"/>
          <w:szCs w:val="24"/>
          <w:shd w:val="clear" w:color="auto" w:fill="FFFFFF"/>
          <w:lang w:eastAsia="pl-PL"/>
        </w:rPr>
        <w:t>pkt</w:t>
      </w:r>
      <w:proofErr w:type="spellEnd"/>
      <w:r w:rsidRPr="009824A5">
        <w:rPr>
          <w:rFonts w:ascii="Calibri" w:eastAsia="Times New Roman" w:hAnsi="Calibri" w:cs="Calibri"/>
          <w:sz w:val="24"/>
          <w:szCs w:val="24"/>
          <w:shd w:val="clear" w:color="auto" w:fill="FFFFFF"/>
          <w:lang w:eastAsia="pl-PL"/>
        </w:rPr>
        <w:t xml:space="preserve"> 1 ustawy </w:t>
      </w:r>
      <w:proofErr w:type="spellStart"/>
      <w:r w:rsidRPr="009824A5">
        <w:rPr>
          <w:rFonts w:ascii="Calibri" w:eastAsia="Times New Roman" w:hAnsi="Calibri" w:cs="Calibri"/>
          <w:sz w:val="24"/>
          <w:szCs w:val="24"/>
          <w:shd w:val="clear" w:color="auto" w:fill="FFFFFF"/>
          <w:lang w:eastAsia="pl-PL"/>
        </w:rPr>
        <w:t>Pzp</w:t>
      </w:r>
      <w:proofErr w:type="spellEnd"/>
      <w:r w:rsidRPr="009824A5">
        <w:rPr>
          <w:rFonts w:ascii="Calibri" w:eastAsia="Times New Roman" w:hAnsi="Calibri" w:cs="Calibri"/>
          <w:sz w:val="24"/>
          <w:szCs w:val="24"/>
          <w:shd w:val="clear" w:color="auto" w:fill="FFFFFF"/>
          <w:lang w:eastAsia="pl-PL"/>
        </w:rPr>
        <w:t>, możliwość dokonywania zmian postanowień umowy, w zakresie:</w:t>
      </w:r>
      <w:r w:rsidRPr="009824A5">
        <w:rPr>
          <w:rFonts w:ascii="Calibri" w:eastAsia="Times New Roman" w:hAnsi="Calibri" w:cs="Calibri"/>
          <w:sz w:val="24"/>
          <w:szCs w:val="24"/>
          <w:lang w:eastAsia="pl-PL"/>
        </w:rPr>
        <w:br/>
      </w:r>
      <w:r w:rsidRPr="009824A5">
        <w:rPr>
          <w:rFonts w:ascii="Calibri" w:eastAsia="Times New Roman" w:hAnsi="Calibri" w:cs="Calibri"/>
          <w:sz w:val="24"/>
          <w:szCs w:val="24"/>
          <w:shd w:val="clear" w:color="auto" w:fill="FFFFFF"/>
          <w:lang w:eastAsia="pl-PL"/>
        </w:rPr>
        <w:t xml:space="preserve">1) sposobu realizacji Przedmiotu Umowy, w sytuacji pojawienia się na rynku nowych </w:t>
      </w:r>
      <w:r w:rsidRPr="009824A5">
        <w:rPr>
          <w:rFonts w:ascii="Calibri" w:eastAsia="Times New Roman" w:hAnsi="Calibri" w:cs="Calibri"/>
          <w:sz w:val="24"/>
          <w:szCs w:val="24"/>
          <w:shd w:val="clear" w:color="auto" w:fill="FFFFFF"/>
          <w:lang w:eastAsia="pl-PL"/>
        </w:rPr>
        <w:lastRenderedPageBreak/>
        <w:t>rozwiązań technologicznych i materiałowych, o ile zmiany takie są korzystne dla Zamawiającego, bez konieczności zwiększenia wynagrodzenia należnego Wykonawcy;</w:t>
      </w:r>
      <w:r w:rsidRPr="009824A5">
        <w:rPr>
          <w:rFonts w:ascii="Calibri" w:eastAsia="Times New Roman" w:hAnsi="Calibri" w:cs="Calibri"/>
          <w:sz w:val="24"/>
          <w:szCs w:val="24"/>
          <w:lang w:eastAsia="pl-PL"/>
        </w:rPr>
        <w:br/>
      </w:r>
      <w:r w:rsidRPr="009824A5">
        <w:rPr>
          <w:rFonts w:ascii="Calibri" w:eastAsia="Times New Roman" w:hAnsi="Calibri" w:cs="Calibri"/>
          <w:sz w:val="24"/>
          <w:szCs w:val="24"/>
          <w:shd w:val="clear" w:color="auto" w:fill="FFFFFF"/>
          <w:lang w:eastAsia="pl-PL"/>
        </w:rPr>
        <w:t>2) terminu realizacji Przedmiotu Umowy:</w:t>
      </w:r>
      <w:r w:rsidRPr="009824A5">
        <w:rPr>
          <w:rFonts w:ascii="Calibri" w:eastAsia="Times New Roman" w:hAnsi="Calibri" w:cs="Calibri"/>
          <w:sz w:val="24"/>
          <w:szCs w:val="24"/>
          <w:lang w:eastAsia="pl-PL"/>
        </w:rPr>
        <w:br/>
      </w:r>
      <w:r w:rsidRPr="009824A5">
        <w:rPr>
          <w:rFonts w:ascii="Calibri" w:eastAsia="Times New Roman" w:hAnsi="Calibri" w:cs="Calibri"/>
          <w:sz w:val="24"/>
          <w:szCs w:val="24"/>
          <w:shd w:val="clear" w:color="auto" w:fill="FFFFFF"/>
          <w:lang w:eastAsia="pl-PL"/>
        </w:rPr>
        <w:t>a) jeśli pojawiły się okoliczności natury obiektywnej, których nie można było przewidzieć w chwili zawierania Umowy;</w:t>
      </w:r>
      <w:r w:rsidRPr="009824A5">
        <w:rPr>
          <w:rFonts w:ascii="Calibri" w:eastAsia="Times New Roman" w:hAnsi="Calibri" w:cs="Calibri"/>
          <w:sz w:val="24"/>
          <w:szCs w:val="24"/>
          <w:lang w:eastAsia="pl-PL"/>
        </w:rPr>
        <w:br/>
      </w:r>
      <w:r w:rsidRPr="009824A5">
        <w:rPr>
          <w:rFonts w:ascii="Calibri" w:eastAsia="Times New Roman" w:hAnsi="Calibri" w:cs="Calibri"/>
          <w:sz w:val="24"/>
          <w:szCs w:val="24"/>
          <w:shd w:val="clear" w:color="auto" w:fill="FFFFFF"/>
          <w:lang w:eastAsia="pl-PL"/>
        </w:rPr>
        <w:t>b) jeśli dotrzymanie terminu wskazanego pierwotnie okazało się niemożliwe z powodów, za które nie ponosi odpowiedzialności Wykonawca, a w szczególności wniesienia przez Zamawiającego istotnej zmiany do projektu, na podstawie którego Wykonawca wykonuje przedmiot umowy;</w:t>
      </w:r>
      <w:r w:rsidRPr="009824A5">
        <w:rPr>
          <w:rFonts w:ascii="Calibri" w:eastAsia="Times New Roman" w:hAnsi="Calibri" w:cs="Calibri"/>
          <w:sz w:val="24"/>
          <w:szCs w:val="24"/>
          <w:lang w:eastAsia="pl-PL"/>
        </w:rPr>
        <w:br/>
      </w:r>
      <w:r w:rsidRPr="009824A5">
        <w:rPr>
          <w:rFonts w:ascii="Calibri" w:eastAsia="Times New Roman" w:hAnsi="Calibri" w:cs="Calibri"/>
          <w:sz w:val="24"/>
          <w:szCs w:val="24"/>
          <w:shd w:val="clear" w:color="auto" w:fill="FFFFFF"/>
          <w:lang w:eastAsia="pl-PL"/>
        </w:rPr>
        <w:t>c) jeśli w toku realizacji Umowy pojawiła się konieczność wykonania robót lub prac nieprzewidzianych w opisie przedmiotu zamówienia;</w:t>
      </w:r>
      <w:r w:rsidRPr="009824A5">
        <w:rPr>
          <w:rFonts w:ascii="Calibri" w:eastAsia="Times New Roman" w:hAnsi="Calibri" w:cs="Calibri"/>
          <w:sz w:val="24"/>
          <w:szCs w:val="24"/>
          <w:lang w:eastAsia="pl-PL"/>
        </w:rPr>
        <w:br/>
      </w:r>
      <w:r w:rsidRPr="009824A5">
        <w:rPr>
          <w:rFonts w:ascii="Calibri" w:eastAsia="Times New Roman" w:hAnsi="Calibri" w:cs="Calibri"/>
          <w:sz w:val="24"/>
          <w:szCs w:val="24"/>
          <w:shd w:val="clear" w:color="auto" w:fill="FFFFFF"/>
          <w:lang w:eastAsia="pl-PL"/>
        </w:rPr>
        <w:t>d) wystąpienia niekorzystnych warunków atmosferycznych uniemożliwiających prowadzenie robót budowlanych, przeprowadzenie prób i sprawdzeń, dokonywania odbiorów;</w:t>
      </w:r>
      <w:r w:rsidRPr="009824A5">
        <w:rPr>
          <w:rFonts w:ascii="Calibri" w:eastAsia="Times New Roman" w:hAnsi="Calibri" w:cs="Calibri"/>
          <w:sz w:val="24"/>
          <w:szCs w:val="24"/>
          <w:lang w:eastAsia="pl-PL"/>
        </w:rPr>
        <w:br/>
      </w:r>
      <w:r w:rsidRPr="009824A5">
        <w:rPr>
          <w:rFonts w:ascii="Calibri" w:eastAsia="Times New Roman" w:hAnsi="Calibri" w:cs="Calibri"/>
          <w:sz w:val="24"/>
          <w:szCs w:val="24"/>
          <w:shd w:val="clear" w:color="auto" w:fill="FFFFFF"/>
          <w:lang w:eastAsia="pl-PL"/>
        </w:rPr>
        <w:t>e) wystąpienia anomalii pogodowych;</w:t>
      </w:r>
      <w:r w:rsidRPr="009824A5">
        <w:rPr>
          <w:rFonts w:ascii="Calibri" w:eastAsia="Times New Roman" w:hAnsi="Calibri" w:cs="Calibri"/>
          <w:sz w:val="24"/>
          <w:szCs w:val="24"/>
          <w:lang w:eastAsia="pl-PL"/>
        </w:rPr>
        <w:br/>
      </w:r>
      <w:r w:rsidRPr="009824A5">
        <w:rPr>
          <w:rFonts w:ascii="Calibri" w:eastAsia="Times New Roman" w:hAnsi="Calibri" w:cs="Calibri"/>
          <w:sz w:val="24"/>
          <w:szCs w:val="24"/>
          <w:shd w:val="clear" w:color="auto" w:fill="FFFFFF"/>
          <w:lang w:eastAsia="pl-PL"/>
        </w:rPr>
        <w:t>f) wstrzymania realizacji projektu przez Zamawiającego na skutek okoliczności nieleżących po stronie Wykonawcy;</w:t>
      </w:r>
      <w:r w:rsidRPr="009824A5">
        <w:rPr>
          <w:rFonts w:ascii="Calibri" w:eastAsia="Times New Roman" w:hAnsi="Calibri" w:cs="Calibri"/>
          <w:sz w:val="24"/>
          <w:szCs w:val="24"/>
          <w:lang w:eastAsia="pl-PL"/>
        </w:rPr>
        <w:br/>
      </w:r>
      <w:r w:rsidRPr="009824A5">
        <w:rPr>
          <w:rFonts w:ascii="Calibri" w:eastAsia="Times New Roman" w:hAnsi="Calibri" w:cs="Calibri"/>
          <w:sz w:val="24"/>
          <w:szCs w:val="24"/>
          <w:shd w:val="clear" w:color="auto" w:fill="FFFFFF"/>
          <w:lang w:eastAsia="pl-PL"/>
        </w:rPr>
        <w:t>g) zawieszenie robót przez organy nadzoru budowlanego z przyczyn niezależnych od Wykonawcy;</w:t>
      </w:r>
      <w:r w:rsidRPr="009824A5">
        <w:rPr>
          <w:rFonts w:ascii="Calibri" w:eastAsia="Times New Roman" w:hAnsi="Calibri" w:cs="Calibri"/>
          <w:sz w:val="24"/>
          <w:szCs w:val="24"/>
          <w:lang w:eastAsia="pl-PL"/>
        </w:rPr>
        <w:br/>
      </w:r>
      <w:r w:rsidRPr="009824A5">
        <w:rPr>
          <w:rFonts w:ascii="Calibri" w:eastAsia="Times New Roman" w:hAnsi="Calibri" w:cs="Calibri"/>
          <w:sz w:val="24"/>
          <w:szCs w:val="24"/>
          <w:shd w:val="clear" w:color="auto" w:fill="FFFFFF"/>
          <w:lang w:eastAsia="pl-PL"/>
        </w:rPr>
        <w:t>h) przedłużenia postępowania przetargowego o każdy dzień powyżej planowanych 30 dni;</w:t>
      </w:r>
      <w:r w:rsidRPr="009824A5">
        <w:rPr>
          <w:rFonts w:ascii="Calibri" w:eastAsia="Times New Roman" w:hAnsi="Calibri" w:cs="Calibri"/>
          <w:sz w:val="24"/>
          <w:szCs w:val="24"/>
          <w:lang w:eastAsia="pl-PL"/>
        </w:rPr>
        <w:br/>
      </w:r>
      <w:r w:rsidRPr="009824A5">
        <w:rPr>
          <w:rFonts w:ascii="Calibri" w:eastAsia="Times New Roman" w:hAnsi="Calibri" w:cs="Calibri"/>
          <w:sz w:val="24"/>
          <w:szCs w:val="24"/>
          <w:shd w:val="clear" w:color="auto" w:fill="FFFFFF"/>
          <w:lang w:eastAsia="pl-PL"/>
        </w:rPr>
        <w:t>3) zmiana terminu lub sposobu realizacji Przedmiotu Umowy w przypadku konieczności robót zamiennych, jeżeli są one uzasadnione potrzebą zwiększenia bezpieczeństwa wykonywania robót budowlanych lub usprawnienia procesu budowlanego, po wcześniejszym uzgodnieniu możliwości wprowadzenia rozwiązań zamiennych - bez konieczności zwiększania wynagrodzenia Wykonawcy;</w:t>
      </w:r>
      <w:r w:rsidRPr="009824A5">
        <w:rPr>
          <w:rFonts w:ascii="Calibri" w:eastAsia="Times New Roman" w:hAnsi="Calibri" w:cs="Calibri"/>
          <w:sz w:val="24"/>
          <w:szCs w:val="24"/>
          <w:lang w:eastAsia="pl-PL"/>
        </w:rPr>
        <w:br/>
      </w:r>
      <w:r w:rsidRPr="009824A5">
        <w:rPr>
          <w:rFonts w:ascii="Calibri" w:eastAsia="Times New Roman" w:hAnsi="Calibri" w:cs="Calibri"/>
          <w:sz w:val="24"/>
          <w:szCs w:val="24"/>
          <w:shd w:val="clear" w:color="auto" w:fill="FFFFFF"/>
          <w:lang w:eastAsia="pl-PL"/>
        </w:rPr>
        <w:t>4) jeżeli powstanie konieczność zrealizowania Przedmiotu Umowy przy zastosowaniu innych rozwiązań technicznych/technologicznych, w szczególności w sytuacji, gdy w sytuacji, jeżeli nowe rozwiązania techniczne/technologiczne będą miały znaczący wpływ na obniżenie kosztów eksploatacji, poprawy bezpieczeństwa, a ze względu na postęp techniczno-technologiczny nie były znane w okresie opracowywania dokumentacji projektowej;</w:t>
      </w:r>
      <w:r w:rsidRPr="009824A5">
        <w:rPr>
          <w:rFonts w:ascii="Calibri" w:eastAsia="Times New Roman" w:hAnsi="Calibri" w:cs="Calibri"/>
          <w:sz w:val="24"/>
          <w:szCs w:val="24"/>
          <w:lang w:eastAsia="pl-PL"/>
        </w:rPr>
        <w:br/>
      </w:r>
      <w:r w:rsidRPr="009824A5">
        <w:rPr>
          <w:rFonts w:ascii="Calibri" w:eastAsia="Times New Roman" w:hAnsi="Calibri" w:cs="Calibri"/>
          <w:sz w:val="24"/>
          <w:szCs w:val="24"/>
          <w:shd w:val="clear" w:color="auto" w:fill="FFFFFF"/>
          <w:lang w:eastAsia="pl-PL"/>
        </w:rPr>
        <w:t>5) konieczności zrealizowania Przedmiotu Umowy przy zastosowaniu innych rozwiązań technicznych lub materiałowych ze względu na zmiany obowiązującego prawa;</w:t>
      </w:r>
      <w:r w:rsidRPr="009824A5">
        <w:rPr>
          <w:rFonts w:ascii="Calibri" w:eastAsia="Times New Roman" w:hAnsi="Calibri" w:cs="Calibri"/>
          <w:sz w:val="24"/>
          <w:szCs w:val="24"/>
          <w:lang w:eastAsia="pl-PL"/>
        </w:rPr>
        <w:br/>
      </w:r>
      <w:r w:rsidRPr="009824A5">
        <w:rPr>
          <w:rFonts w:ascii="Calibri" w:eastAsia="Times New Roman" w:hAnsi="Calibri" w:cs="Calibri"/>
          <w:sz w:val="24"/>
          <w:szCs w:val="24"/>
          <w:shd w:val="clear" w:color="auto" w:fill="FFFFFF"/>
          <w:lang w:eastAsia="pl-PL"/>
        </w:rPr>
        <w:t>6) jeżeli wystąpią zmiany będące następstwem okoliczności leżących po stronie Zamawiającego w szczególności: wstrzymania robót przez Zamawiającego; konieczności usunięcia błędów lub wprowadzenia zmian w dokumentacji projektowej;</w:t>
      </w:r>
      <w:r w:rsidRPr="009824A5">
        <w:rPr>
          <w:rFonts w:ascii="Calibri" w:eastAsia="Times New Roman" w:hAnsi="Calibri" w:cs="Calibri"/>
          <w:sz w:val="24"/>
          <w:szCs w:val="24"/>
          <w:lang w:eastAsia="pl-PL"/>
        </w:rPr>
        <w:br/>
      </w:r>
      <w:r w:rsidRPr="009824A5">
        <w:rPr>
          <w:rFonts w:ascii="Calibri" w:eastAsia="Times New Roman" w:hAnsi="Calibri" w:cs="Calibri"/>
          <w:sz w:val="24"/>
          <w:szCs w:val="24"/>
          <w:shd w:val="clear" w:color="auto" w:fill="FFFFFF"/>
          <w:lang w:eastAsia="pl-PL"/>
        </w:rPr>
        <w:t>7) wszelkich zmian, w przypadku gdy nastąpi zmiana powszechnie obowiązujących przepisów prawa w zakresie mającym wpływ na realizację Przedmiotu Umowy.</w:t>
      </w:r>
      <w:r w:rsidRPr="009824A5">
        <w:rPr>
          <w:rFonts w:ascii="Calibri" w:eastAsia="Times New Roman" w:hAnsi="Calibri" w:cs="Calibri"/>
          <w:sz w:val="24"/>
          <w:szCs w:val="24"/>
          <w:lang w:eastAsia="pl-PL"/>
        </w:rPr>
        <w:br/>
      </w:r>
      <w:r w:rsidRPr="009824A5">
        <w:rPr>
          <w:rFonts w:ascii="Calibri" w:eastAsia="Times New Roman" w:hAnsi="Calibri" w:cs="Calibri"/>
          <w:sz w:val="24"/>
          <w:szCs w:val="24"/>
          <w:shd w:val="clear" w:color="auto" w:fill="FFFFFF"/>
          <w:lang w:eastAsia="pl-PL"/>
        </w:rPr>
        <w:t>2. Zmiany do Umowy wymagają zachowania formy pisemnej pod rygorem nieważności.</w:t>
      </w:r>
    </w:p>
    <w:p w:rsidR="009824A5" w:rsidRPr="009824A5" w:rsidRDefault="009824A5" w:rsidP="009824A5">
      <w:pPr>
        <w:shd w:val="clear" w:color="auto" w:fill="FFFFFF"/>
        <w:spacing w:after="100" w:afterAutospacing="1" w:line="240" w:lineRule="auto"/>
        <w:outlineLvl w:val="2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9824A5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7.5.) Zamawiający uwzględnił aspekty społeczne, środowiskowe, innowacyjne lub etykiety związane z realizacją zamówienia: </w:t>
      </w:r>
      <w:r w:rsidRPr="009824A5">
        <w:rPr>
          <w:rFonts w:ascii="Calibri" w:eastAsia="Times New Roman" w:hAnsi="Calibri" w:cs="Calibri"/>
          <w:sz w:val="24"/>
          <w:szCs w:val="24"/>
          <w:lang w:eastAsia="pl-PL"/>
        </w:rPr>
        <w:t>Nie</w:t>
      </w:r>
    </w:p>
    <w:p w:rsidR="009824A5" w:rsidRPr="009824A5" w:rsidRDefault="009824A5" w:rsidP="009824A5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sz w:val="24"/>
          <w:szCs w:val="24"/>
          <w:lang w:eastAsia="pl-PL"/>
        </w:rPr>
      </w:pPr>
      <w:r w:rsidRPr="009824A5">
        <w:rPr>
          <w:rFonts w:ascii="Calibri" w:eastAsia="Times New Roman" w:hAnsi="Calibri" w:cs="Calibri"/>
          <w:sz w:val="24"/>
          <w:szCs w:val="24"/>
          <w:lang w:eastAsia="pl-PL"/>
        </w:rPr>
        <w:t>SEKCJA VIII – PROCEDURA</w:t>
      </w:r>
    </w:p>
    <w:p w:rsidR="009824A5" w:rsidRPr="009824A5" w:rsidRDefault="009824A5" w:rsidP="009824A5">
      <w:pPr>
        <w:shd w:val="clear" w:color="auto" w:fill="FFFFFF"/>
        <w:spacing w:after="100" w:afterAutospacing="1" w:line="240" w:lineRule="auto"/>
        <w:outlineLvl w:val="2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9824A5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8.1.) Termin składania ofert: </w:t>
      </w:r>
      <w:r w:rsidRPr="009824A5">
        <w:rPr>
          <w:rFonts w:ascii="Calibri" w:eastAsia="Times New Roman" w:hAnsi="Calibri" w:cs="Calibri"/>
          <w:sz w:val="24"/>
          <w:szCs w:val="24"/>
          <w:lang w:eastAsia="pl-PL"/>
        </w:rPr>
        <w:t>2021-09-07 13:00</w:t>
      </w:r>
    </w:p>
    <w:p w:rsidR="009824A5" w:rsidRPr="009824A5" w:rsidRDefault="009824A5" w:rsidP="009824A5">
      <w:pPr>
        <w:shd w:val="clear" w:color="auto" w:fill="FFFFFF"/>
        <w:spacing w:after="100" w:afterAutospacing="1" w:line="240" w:lineRule="auto"/>
        <w:outlineLvl w:val="2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9824A5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8.2.) Miejsce składania ofert: </w:t>
      </w:r>
      <w:r w:rsidRPr="009824A5">
        <w:rPr>
          <w:rFonts w:ascii="Calibri" w:eastAsia="Times New Roman" w:hAnsi="Calibri" w:cs="Calibri"/>
          <w:sz w:val="24"/>
          <w:szCs w:val="24"/>
          <w:lang w:eastAsia="pl-PL"/>
        </w:rPr>
        <w:t>https://miniportal.uzp.gov.pl</w:t>
      </w:r>
    </w:p>
    <w:p w:rsidR="009824A5" w:rsidRPr="009824A5" w:rsidRDefault="009824A5" w:rsidP="009824A5">
      <w:pPr>
        <w:shd w:val="clear" w:color="auto" w:fill="FFFFFF"/>
        <w:spacing w:after="100" w:afterAutospacing="1" w:line="240" w:lineRule="auto"/>
        <w:outlineLvl w:val="2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9824A5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8.3.) Termin otwarcia ofert: </w:t>
      </w:r>
      <w:r w:rsidRPr="009824A5">
        <w:rPr>
          <w:rFonts w:ascii="Calibri" w:eastAsia="Times New Roman" w:hAnsi="Calibri" w:cs="Calibri"/>
          <w:sz w:val="24"/>
          <w:szCs w:val="24"/>
          <w:lang w:eastAsia="pl-PL"/>
        </w:rPr>
        <w:t>2021-09-07 15:00</w:t>
      </w:r>
    </w:p>
    <w:p w:rsidR="009824A5" w:rsidRPr="009824A5" w:rsidRDefault="009824A5" w:rsidP="009824A5">
      <w:pPr>
        <w:shd w:val="clear" w:color="auto" w:fill="FFFFFF"/>
        <w:spacing w:after="100" w:afterAutospacing="1" w:line="240" w:lineRule="auto"/>
        <w:outlineLvl w:val="2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9824A5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lastRenderedPageBreak/>
        <w:t>8.4.) Termin związania ofertą: </w:t>
      </w:r>
      <w:r w:rsidRPr="009824A5">
        <w:rPr>
          <w:rFonts w:ascii="Calibri" w:eastAsia="Times New Roman" w:hAnsi="Calibri" w:cs="Calibri"/>
          <w:sz w:val="24"/>
          <w:szCs w:val="24"/>
          <w:lang w:eastAsia="pl-PL"/>
        </w:rPr>
        <w:t>do 2021-10-06</w:t>
      </w:r>
    </w:p>
    <w:p w:rsidR="00405D3F" w:rsidRPr="009824A5" w:rsidRDefault="00405D3F">
      <w:pPr>
        <w:rPr>
          <w:rFonts w:ascii="Calibri" w:hAnsi="Calibri" w:cs="Calibri"/>
          <w:sz w:val="24"/>
          <w:szCs w:val="24"/>
        </w:rPr>
      </w:pPr>
    </w:p>
    <w:sectPr w:rsidR="00405D3F" w:rsidRPr="009824A5" w:rsidSect="00405D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/>
  <w:defaultTabStop w:val="708"/>
  <w:hyphenationZone w:val="425"/>
  <w:characterSpacingControl w:val="doNotCompress"/>
  <w:compat/>
  <w:rsids>
    <w:rsidRoot w:val="009824A5"/>
    <w:rsid w:val="00405D3F"/>
    <w:rsid w:val="009824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5D3F"/>
  </w:style>
  <w:style w:type="paragraph" w:styleId="Nagwek1">
    <w:name w:val="heading 1"/>
    <w:basedOn w:val="Normalny"/>
    <w:link w:val="Nagwek1Znak"/>
    <w:uiPriority w:val="9"/>
    <w:qFormat/>
    <w:rsid w:val="009824A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9824A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9824A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824A5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9824A5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9824A5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customStyle="1" w:styleId="mb-0">
    <w:name w:val="mb-0"/>
    <w:basedOn w:val="Normalny"/>
    <w:rsid w:val="009824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">
    <w:name w:val="normal"/>
    <w:basedOn w:val="Domylnaczcionkaakapitu"/>
    <w:rsid w:val="009824A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00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2846</Words>
  <Characters>17077</Characters>
  <Application>Microsoft Office Word</Application>
  <DocSecurity>0</DocSecurity>
  <Lines>142</Lines>
  <Paragraphs>39</Paragraphs>
  <ScaleCrop>false</ScaleCrop>
  <Company>HP</Company>
  <LinksUpToDate>false</LinksUpToDate>
  <CharactersWithSpaces>19884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AnnaSzczepańska</dc:creator>
  <cp:lastModifiedBy>AnnaSzczepańska</cp:lastModifiedBy>
  <cp:revision>1</cp:revision>
  <dcterms:created xsi:type="dcterms:W3CDTF">2021-08-20T11:41:00Z</dcterms:created>
  <dcterms:modified xsi:type="dcterms:W3CDTF">2021-08-20T11:43:00Z</dcterms:modified>
</cp:coreProperties>
</file>