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3F" w:rsidRDefault="00F7483F" w:rsidP="00F7483F">
      <w:pPr>
        <w:jc w:val="center"/>
        <w:rPr>
          <w:b/>
        </w:rPr>
      </w:pPr>
      <w:r w:rsidRPr="003B451C">
        <w:rPr>
          <w:b/>
        </w:rPr>
        <w:t>ZARZĄDZENIE Nr</w:t>
      </w:r>
      <w:r>
        <w:rPr>
          <w:b/>
        </w:rPr>
        <w:t xml:space="preserve"> </w:t>
      </w:r>
      <w:r w:rsidR="00D11BF8">
        <w:rPr>
          <w:b/>
        </w:rPr>
        <w:t>39</w:t>
      </w:r>
      <w:r w:rsidR="00F27917">
        <w:rPr>
          <w:b/>
        </w:rPr>
        <w:t xml:space="preserve">/2013                                                                                                                           </w:t>
      </w:r>
    </w:p>
    <w:p w:rsidR="00F7483F" w:rsidRDefault="00F7483F" w:rsidP="00F7483F">
      <w:pPr>
        <w:jc w:val="center"/>
        <w:rPr>
          <w:b/>
        </w:rPr>
      </w:pPr>
      <w:r>
        <w:rPr>
          <w:b/>
        </w:rPr>
        <w:t>Wójta Gminy Przasnysz</w:t>
      </w:r>
    </w:p>
    <w:p w:rsidR="00F7483F" w:rsidRDefault="00F7483F" w:rsidP="00F7483F">
      <w:pPr>
        <w:jc w:val="center"/>
        <w:rPr>
          <w:b/>
        </w:rPr>
      </w:pPr>
      <w:r>
        <w:rPr>
          <w:b/>
        </w:rPr>
        <w:t>z dnia 3 czerwca 2013 r.</w:t>
      </w:r>
    </w:p>
    <w:p w:rsidR="00F7483F" w:rsidRDefault="00F7483F" w:rsidP="00F7483F">
      <w:pPr>
        <w:jc w:val="both"/>
        <w:rPr>
          <w:b/>
        </w:rPr>
      </w:pPr>
    </w:p>
    <w:p w:rsidR="00F7483F" w:rsidRDefault="00F7483F" w:rsidP="00F7483F">
      <w:pPr>
        <w:jc w:val="center"/>
        <w:rPr>
          <w:b/>
        </w:rPr>
      </w:pPr>
      <w:r>
        <w:rPr>
          <w:b/>
        </w:rPr>
        <w:t xml:space="preserve">w sprawie powołania komisji przetargowej w celu przeprowadzenia przetargu ustnego nieograniczonego dotyczącego wydzierżawienia </w:t>
      </w:r>
      <w:r w:rsidRPr="00F7483F">
        <w:rPr>
          <w:b/>
        </w:rPr>
        <w:t>na okres do 3 lat</w:t>
      </w:r>
      <w:r>
        <w:rPr>
          <w:b/>
          <w:i/>
        </w:rPr>
        <w:t xml:space="preserve"> </w:t>
      </w:r>
      <w:r>
        <w:rPr>
          <w:b/>
        </w:rPr>
        <w:t>części nieruchomości w miejscowości Bartniki</w:t>
      </w:r>
    </w:p>
    <w:p w:rsidR="00F7483F" w:rsidRDefault="00F7483F" w:rsidP="00F7483F">
      <w:pPr>
        <w:jc w:val="center"/>
        <w:rPr>
          <w:b/>
        </w:rPr>
      </w:pPr>
    </w:p>
    <w:p w:rsidR="00F7483F" w:rsidRDefault="00F7483F" w:rsidP="00F7483F">
      <w:pPr>
        <w:jc w:val="both"/>
      </w:pPr>
      <w:r>
        <w:tab/>
        <w:t>Na podstawie art. 30 ust. 2 pkt. 3 ustawy z dnia 8 marca 1990 r. o samorządzie gminnym (Dz. U. z 2001 r. Nr 142, poz. 1591 ze zm.) oraz art. 8 ust. 2 rozporządzenia Rady Ministrów z dnia 14 września 2004 r. w sprawie sposobu i trybu przeprowadzania przetargów oraz rokowań na zbycie nieruchomości (Dz. U. Nr 207, poz. 2108) zarządza się, co następuje:</w:t>
      </w:r>
    </w:p>
    <w:p w:rsidR="00F7483F" w:rsidRDefault="00F7483F" w:rsidP="00F7483F">
      <w:pPr>
        <w:jc w:val="both"/>
      </w:pPr>
    </w:p>
    <w:p w:rsidR="00F7483F" w:rsidRDefault="00F7483F" w:rsidP="00F7483F">
      <w:pPr>
        <w:jc w:val="center"/>
        <w:rPr>
          <w:b/>
        </w:rPr>
      </w:pPr>
      <w:r w:rsidRPr="003B451C">
        <w:rPr>
          <w:b/>
        </w:rPr>
        <w:t>§ 1.</w:t>
      </w:r>
    </w:p>
    <w:p w:rsidR="00F7483F" w:rsidRDefault="00F7483F" w:rsidP="00F7483F">
      <w:pPr>
        <w:jc w:val="both"/>
      </w:pPr>
      <w:r>
        <w:t>Powołuje się Komisję Przetargową w składzie:</w:t>
      </w:r>
    </w:p>
    <w:p w:rsidR="00F7483F" w:rsidRDefault="00F7483F" w:rsidP="00F7483F">
      <w:pPr>
        <w:jc w:val="both"/>
      </w:pPr>
      <w:r>
        <w:t>Przewodniczący Komisji</w:t>
      </w:r>
      <w:r>
        <w:tab/>
        <w:t xml:space="preserve">- Irena </w:t>
      </w:r>
      <w:proofErr w:type="spellStart"/>
      <w:r>
        <w:t>Czarzasta</w:t>
      </w:r>
      <w:proofErr w:type="spellEnd"/>
    </w:p>
    <w:p w:rsidR="00F7483F" w:rsidRDefault="00F7483F" w:rsidP="00F7483F">
      <w:pPr>
        <w:jc w:val="both"/>
      </w:pPr>
      <w:r>
        <w:t>Członek</w:t>
      </w:r>
      <w:r>
        <w:tab/>
      </w:r>
      <w:r>
        <w:tab/>
      </w:r>
      <w:r>
        <w:tab/>
        <w:t xml:space="preserve">- Krystyna </w:t>
      </w:r>
      <w:proofErr w:type="spellStart"/>
      <w:r>
        <w:t>Szołoch</w:t>
      </w:r>
      <w:proofErr w:type="spellEnd"/>
    </w:p>
    <w:p w:rsidR="00F7483F" w:rsidRDefault="00F7483F" w:rsidP="00F7483F">
      <w:pPr>
        <w:jc w:val="both"/>
      </w:pPr>
      <w:r>
        <w:t>Członek</w:t>
      </w:r>
      <w:r>
        <w:tab/>
      </w:r>
      <w:r>
        <w:tab/>
      </w:r>
      <w:r>
        <w:tab/>
        <w:t xml:space="preserve">- Lidia </w:t>
      </w:r>
      <w:proofErr w:type="spellStart"/>
      <w:r>
        <w:t>Lekowska</w:t>
      </w:r>
      <w:proofErr w:type="spellEnd"/>
    </w:p>
    <w:p w:rsidR="00D11BF8" w:rsidRPr="00A943E1" w:rsidRDefault="00F7483F" w:rsidP="00D11BF8">
      <w:pPr>
        <w:shd w:val="clear" w:color="auto" w:fill="FFFFFF" w:themeFill="background1"/>
        <w:rPr>
          <w:bCs/>
          <w:color w:val="000000"/>
          <w:sz w:val="20"/>
          <w:szCs w:val="20"/>
          <w:shd w:val="clear" w:color="auto" w:fill="FFFFFF" w:themeFill="background1"/>
        </w:rPr>
      </w:pPr>
      <w:r>
        <w:t xml:space="preserve">Zadaniem Komisji jest przeprowadzenie przetargu ustnego nieograniczonego dotyczącego wydzierżawienia </w:t>
      </w:r>
      <w:r w:rsidR="00D11BF8">
        <w:t xml:space="preserve">na okres do 3 lat </w:t>
      </w:r>
      <w:r>
        <w:t>części nieruchomości poło</w:t>
      </w:r>
      <w:r w:rsidR="00D11BF8">
        <w:t>żonej w miejscowości Bartniki</w:t>
      </w:r>
      <w:r>
        <w:t>, oznaczonej w ewi</w:t>
      </w:r>
      <w:r w:rsidR="00D11BF8">
        <w:t>dencji gruntów jako działka 84</w:t>
      </w:r>
      <w:r>
        <w:t xml:space="preserve"> o powierzchni</w:t>
      </w:r>
      <w:r w:rsidR="00D11BF8">
        <w:t xml:space="preserve"> 0,8730</w:t>
      </w:r>
      <w:r>
        <w:t xml:space="preserve"> ha, stanowiącej własność Gminy Przasnysz, wpisanej do księgi wieczystej Nr KW</w:t>
      </w:r>
      <w:r w:rsidR="00D11BF8">
        <w:t xml:space="preserve"> </w:t>
      </w:r>
      <w:r w:rsidR="00D11BF8" w:rsidRPr="00D11BF8">
        <w:rPr>
          <w:bCs/>
          <w:color w:val="000000"/>
          <w:shd w:val="clear" w:color="auto" w:fill="FFFFFF" w:themeFill="background1"/>
        </w:rPr>
        <w:t>OS1P/00022590/4</w:t>
      </w:r>
      <w:r w:rsidR="00D11BF8">
        <w:rPr>
          <w:bCs/>
          <w:color w:val="000000"/>
          <w:shd w:val="clear" w:color="auto" w:fill="FFFFFF" w:themeFill="background1"/>
        </w:rPr>
        <w:t>.</w:t>
      </w:r>
    </w:p>
    <w:p w:rsidR="00F7483F" w:rsidRPr="003B451C" w:rsidRDefault="00F7483F" w:rsidP="00F7483F">
      <w:pPr>
        <w:jc w:val="both"/>
      </w:pPr>
      <w:r>
        <w:tab/>
      </w:r>
      <w:r>
        <w:tab/>
      </w:r>
    </w:p>
    <w:p w:rsidR="00F7483F" w:rsidRDefault="00F7483F" w:rsidP="00F7483F">
      <w:pPr>
        <w:jc w:val="center"/>
        <w:rPr>
          <w:b/>
        </w:rPr>
      </w:pPr>
      <w:r>
        <w:t xml:space="preserve"> </w:t>
      </w:r>
      <w:r>
        <w:rPr>
          <w:b/>
        </w:rPr>
        <w:t>§ 2</w:t>
      </w:r>
      <w:r w:rsidRPr="003B451C">
        <w:rPr>
          <w:b/>
        </w:rPr>
        <w:t>.</w:t>
      </w:r>
    </w:p>
    <w:p w:rsidR="00F7483F" w:rsidRDefault="00F7483F" w:rsidP="00F7483F">
      <w:pPr>
        <w:jc w:val="both"/>
      </w:pPr>
      <w:r>
        <w:t>Do zadań Komisji należy w szczególności poinformowanie uczestników o zasadach przeprowadzenia przetargu oraz jego przeprowadzenie.</w:t>
      </w:r>
    </w:p>
    <w:p w:rsidR="00F7483F" w:rsidRPr="00CE296C" w:rsidRDefault="00F7483F" w:rsidP="00F7483F">
      <w:pPr>
        <w:jc w:val="both"/>
      </w:pPr>
    </w:p>
    <w:p w:rsidR="00F7483F" w:rsidRDefault="00F7483F" w:rsidP="00F7483F">
      <w:pPr>
        <w:jc w:val="center"/>
        <w:rPr>
          <w:b/>
        </w:rPr>
      </w:pPr>
      <w:r>
        <w:rPr>
          <w:b/>
        </w:rPr>
        <w:t>§ 3</w:t>
      </w:r>
      <w:r w:rsidRPr="003B451C">
        <w:rPr>
          <w:b/>
        </w:rPr>
        <w:t>.</w:t>
      </w:r>
    </w:p>
    <w:p w:rsidR="00F7483F" w:rsidRDefault="00F7483F" w:rsidP="00D11BF8">
      <w:pPr>
        <w:jc w:val="both"/>
      </w:pPr>
      <w:r w:rsidRPr="00CE296C">
        <w:t>Komisja Przetargowa rozpocznie pracę z dniem powołania i działać będzie do dnia rozstrzygnięcia postępowania przetargowego.</w:t>
      </w:r>
    </w:p>
    <w:p w:rsidR="00D11BF8" w:rsidRPr="00D11BF8" w:rsidRDefault="00D11BF8" w:rsidP="00D11BF8">
      <w:pPr>
        <w:jc w:val="both"/>
      </w:pPr>
    </w:p>
    <w:p w:rsidR="00F7483F" w:rsidRDefault="00F7483F" w:rsidP="00F7483F">
      <w:pPr>
        <w:jc w:val="center"/>
        <w:rPr>
          <w:b/>
        </w:rPr>
      </w:pPr>
      <w:r>
        <w:rPr>
          <w:b/>
        </w:rPr>
        <w:lastRenderedPageBreak/>
        <w:t xml:space="preserve">§ 4 </w:t>
      </w:r>
      <w:r w:rsidRPr="003B451C">
        <w:rPr>
          <w:b/>
        </w:rPr>
        <w:t>.</w:t>
      </w:r>
    </w:p>
    <w:p w:rsidR="00F7483F" w:rsidRPr="00CE296C" w:rsidRDefault="00F7483F" w:rsidP="00F7483F">
      <w:pPr>
        <w:jc w:val="both"/>
      </w:pPr>
      <w:r>
        <w:rPr>
          <w:b/>
        </w:rPr>
        <w:t xml:space="preserve"> </w:t>
      </w:r>
      <w:r>
        <w:t>Zarządzenie wchodzi w życie z dniem podpisania.</w:t>
      </w:r>
    </w:p>
    <w:p w:rsidR="00F7483F" w:rsidRDefault="00F7483F" w:rsidP="00F7483F">
      <w:pPr>
        <w:jc w:val="both"/>
      </w:pPr>
    </w:p>
    <w:p w:rsidR="00F7483F" w:rsidRPr="00AF7D5F" w:rsidRDefault="00F7483F" w:rsidP="00F7483F">
      <w:pPr>
        <w:rPr>
          <w:b/>
          <w:sz w:val="22"/>
          <w:szCs w:val="22"/>
        </w:rPr>
      </w:pPr>
      <w:r w:rsidRPr="00AF7D5F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AF7D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Pr="00AF7D5F">
        <w:rPr>
          <w:sz w:val="22"/>
          <w:szCs w:val="22"/>
        </w:rPr>
        <w:t xml:space="preserve"> </w:t>
      </w:r>
      <w:r w:rsidRPr="00AF7D5F">
        <w:rPr>
          <w:b/>
          <w:sz w:val="22"/>
          <w:szCs w:val="22"/>
        </w:rPr>
        <w:t xml:space="preserve">WÓJT GMINY PRZASNYSZ </w:t>
      </w:r>
    </w:p>
    <w:p w:rsidR="00F7483F" w:rsidRDefault="00F7483F" w:rsidP="00F7483F">
      <w:pPr>
        <w:rPr>
          <w:b/>
          <w:sz w:val="22"/>
          <w:szCs w:val="22"/>
        </w:rPr>
      </w:pPr>
      <w:r w:rsidRPr="00AF7D5F">
        <w:rPr>
          <w:b/>
          <w:sz w:val="22"/>
          <w:szCs w:val="22"/>
        </w:rPr>
        <w:t xml:space="preserve">                                                                                      </w:t>
      </w:r>
      <w:r w:rsidR="00945FC7">
        <w:rPr>
          <w:b/>
          <w:sz w:val="22"/>
          <w:szCs w:val="22"/>
        </w:rPr>
        <w:t xml:space="preserve">        </w:t>
      </w:r>
      <w:r w:rsidRPr="00AF7D5F">
        <w:rPr>
          <w:b/>
          <w:sz w:val="22"/>
          <w:szCs w:val="22"/>
        </w:rPr>
        <w:t xml:space="preserve"> </w:t>
      </w:r>
      <w:r w:rsidR="00D11BF8">
        <w:rPr>
          <w:b/>
          <w:sz w:val="22"/>
          <w:szCs w:val="22"/>
        </w:rPr>
        <w:t xml:space="preserve"> </w:t>
      </w:r>
      <w:r w:rsidR="00945FC7">
        <w:rPr>
          <w:b/>
          <w:sz w:val="22"/>
          <w:szCs w:val="22"/>
        </w:rPr>
        <w:t>/-/</w:t>
      </w:r>
      <w:r>
        <w:rPr>
          <w:b/>
          <w:sz w:val="22"/>
          <w:szCs w:val="22"/>
        </w:rPr>
        <w:t xml:space="preserve">  </w:t>
      </w:r>
      <w:r w:rsidRPr="00AF7D5F">
        <w:rPr>
          <w:b/>
          <w:sz w:val="22"/>
          <w:szCs w:val="22"/>
        </w:rPr>
        <w:t>mgr inż. Grażyna Wróblewska</w:t>
      </w:r>
    </w:p>
    <w:p w:rsidR="00F7483F" w:rsidRPr="00CE296C" w:rsidRDefault="00F7483F" w:rsidP="00F7483F">
      <w:pPr>
        <w:jc w:val="right"/>
        <w:rPr>
          <w:b/>
        </w:rPr>
      </w:pPr>
    </w:p>
    <w:p w:rsidR="00991208" w:rsidRDefault="00991208"/>
    <w:sectPr w:rsidR="00991208" w:rsidSect="0099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483F"/>
    <w:rsid w:val="00366839"/>
    <w:rsid w:val="00945FC7"/>
    <w:rsid w:val="00991208"/>
    <w:rsid w:val="009D2A64"/>
    <w:rsid w:val="00B20203"/>
    <w:rsid w:val="00D11BF8"/>
    <w:rsid w:val="00F27917"/>
    <w:rsid w:val="00F7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48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GMINY</dc:creator>
  <cp:keywords/>
  <dc:description/>
  <cp:lastModifiedBy>URZAD GMINY</cp:lastModifiedBy>
  <cp:revision>3</cp:revision>
  <cp:lastPrinted>2013-05-29T12:38:00Z</cp:lastPrinted>
  <dcterms:created xsi:type="dcterms:W3CDTF">2013-05-29T12:23:00Z</dcterms:created>
  <dcterms:modified xsi:type="dcterms:W3CDTF">2013-05-29T12:44:00Z</dcterms:modified>
</cp:coreProperties>
</file>