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C0" w:rsidRPr="00845736" w:rsidRDefault="00BC5CC0" w:rsidP="00BC5CC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  </w:t>
      </w:r>
      <w:r w:rsidR="0010725A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Zarządzenie Nr 27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/2015</w:t>
      </w:r>
    </w:p>
    <w:p w:rsidR="00BC5CC0" w:rsidRPr="00845736" w:rsidRDefault="00BC5CC0" w:rsidP="00BC5CC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 Wójta Gminy Przasnysz</w:t>
      </w:r>
    </w:p>
    <w:p w:rsidR="00BC5CC0" w:rsidRPr="00845736" w:rsidRDefault="00BC5CC0" w:rsidP="00BC5CC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z dnia 15 kwietnia 2015 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r.</w:t>
      </w:r>
    </w:p>
    <w:p w:rsidR="00BC5CC0" w:rsidRPr="00845736" w:rsidRDefault="00BC5CC0" w:rsidP="00BC5CC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BC5CC0" w:rsidRPr="00845736" w:rsidRDefault="00BC5CC0" w:rsidP="00BC5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  <w:t>w sprawie zmiany do uchwały budżet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owej Gminy Przasnysz na rok 2015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Nr III/17/2014 Rady Gminy Przasnysz z dnia 29 grudnia 2014 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roku.</w:t>
      </w:r>
    </w:p>
    <w:p w:rsidR="00BC5CC0" w:rsidRPr="00845736" w:rsidRDefault="00BC5CC0" w:rsidP="00BC5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BC5CC0" w:rsidRPr="00845736" w:rsidRDefault="00BC5CC0" w:rsidP="00BC5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BC5CC0" w:rsidRPr="00845736" w:rsidRDefault="00BC5CC0" w:rsidP="00BC5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BC5CC0" w:rsidRPr="00FA5D51" w:rsidRDefault="00BC5CC0" w:rsidP="00BC5CC0">
      <w:pPr>
        <w:pStyle w:val="Tekstpodstawowy2"/>
        <w:ind w:firstLine="708"/>
        <w:jc w:val="both"/>
        <w:rPr>
          <w:sz w:val="26"/>
          <w:szCs w:val="26"/>
        </w:rPr>
      </w:pPr>
      <w:r w:rsidRPr="00FA5D51">
        <w:tab/>
      </w:r>
      <w:r w:rsidRPr="00FA5D51">
        <w:rPr>
          <w:sz w:val="26"/>
          <w:szCs w:val="26"/>
        </w:rPr>
        <w:t>Na podstawie art. 257 ustawy z dnia 27 sierpnia 2009 roku o finansach publicznych ( Dz. U. z 2013 r. poz. 885</w:t>
      </w:r>
      <w:r>
        <w:rPr>
          <w:sz w:val="26"/>
          <w:szCs w:val="26"/>
        </w:rPr>
        <w:t xml:space="preserve"> z </w:t>
      </w:r>
      <w:proofErr w:type="spellStart"/>
      <w:r>
        <w:rPr>
          <w:sz w:val="26"/>
          <w:szCs w:val="26"/>
        </w:rPr>
        <w:t>późn</w:t>
      </w:r>
      <w:proofErr w:type="spellEnd"/>
      <w:r>
        <w:rPr>
          <w:sz w:val="26"/>
          <w:szCs w:val="26"/>
        </w:rPr>
        <w:t xml:space="preserve">. zm.) </w:t>
      </w:r>
      <w:r w:rsidRPr="00FA5D51">
        <w:rPr>
          <w:b/>
          <w:sz w:val="26"/>
          <w:szCs w:val="26"/>
        </w:rPr>
        <w:t xml:space="preserve">zarządza się, </w:t>
      </w:r>
      <w:r>
        <w:rPr>
          <w:b/>
          <w:sz w:val="26"/>
          <w:szCs w:val="26"/>
        </w:rPr>
        <w:t xml:space="preserve"> </w:t>
      </w:r>
      <w:r w:rsidRPr="00FA5D51">
        <w:rPr>
          <w:b/>
          <w:sz w:val="26"/>
          <w:szCs w:val="26"/>
        </w:rPr>
        <w:t>co następuje:</w:t>
      </w:r>
    </w:p>
    <w:p w:rsidR="00BC5CC0" w:rsidRPr="00AC4C62" w:rsidRDefault="00BC5CC0" w:rsidP="00BC5C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AC4C62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1.</w:t>
      </w:r>
    </w:p>
    <w:p w:rsidR="00BC5CC0" w:rsidRPr="00AC4C62" w:rsidRDefault="00BC5CC0" w:rsidP="00BC5CC0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W budżecie gminy na 2015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rok zatwie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rdzonym uchwałą Nr III/17/2014 Rady Gminy Przasnysz z dnia 29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grudnia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2014</w:t>
      </w:r>
      <w:r w:rsidRPr="00AC4C62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  <w:t xml:space="preserve"> 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>r. w sprawie uchwalenia uchwały budżet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owej Gminy Przasnysz na rok 2015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wprowadza się zmia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ny zgodnie z załącznikami nr 1-2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do zarządzenia.</w:t>
      </w:r>
    </w:p>
    <w:p w:rsidR="00BC5CC0" w:rsidRPr="00735D4E" w:rsidRDefault="00BC5CC0" w:rsidP="00BC5C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735D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BC5CC0" w:rsidRPr="00735D4E" w:rsidRDefault="00BC5CC0" w:rsidP="00BC5CC0">
      <w:pPr>
        <w:spacing w:line="360" w:lineRule="auto"/>
        <w:jc w:val="both"/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</w:pPr>
      <w:r w:rsidRPr="00735D4E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</w:t>
      </w:r>
      <w:r w:rsidRPr="00735D4E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1. Zwiększa się docho</w:t>
      </w:r>
      <w:r w:rsidR="00735D4E" w:rsidRPr="00735D4E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dy budżetu gminy o kwotę 58.565,67</w:t>
      </w:r>
      <w:bookmarkStart w:id="0" w:name="_GoBack"/>
      <w:bookmarkEnd w:id="0"/>
      <w:r w:rsidRPr="00735D4E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zł, zgodnie                                            z załącznikiem nr 1, które po zmianach wynoszą </w:t>
      </w:r>
      <w:r w:rsidR="00735D4E" w:rsidRPr="00735D4E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>– 21.469.005,64</w:t>
      </w:r>
      <w:r w:rsidRPr="00735D4E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 xml:space="preserve"> zł, </w:t>
      </w:r>
      <w:r w:rsidRPr="00735D4E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w tym:</w:t>
      </w:r>
    </w:p>
    <w:p w:rsidR="00BC5CC0" w:rsidRPr="00735D4E" w:rsidRDefault="00BC5CC0" w:rsidP="00BC5CC0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35D4E">
        <w:rPr>
          <w:rFonts w:ascii="Times New Roman" w:hAnsi="Times New Roman" w:cs="Times New Roman"/>
          <w:sz w:val="26"/>
          <w:szCs w:val="26"/>
        </w:rPr>
        <w:t xml:space="preserve">    </w:t>
      </w:r>
      <w:r w:rsidR="00735D4E" w:rsidRPr="00735D4E">
        <w:rPr>
          <w:rFonts w:ascii="Times New Roman" w:hAnsi="Times New Roman" w:cs="Times New Roman"/>
          <w:sz w:val="26"/>
          <w:szCs w:val="26"/>
        </w:rPr>
        <w:t>- dochody bieżące – 20.152.765,72</w:t>
      </w:r>
      <w:r w:rsidRPr="00735D4E">
        <w:rPr>
          <w:rFonts w:ascii="Times New Roman" w:hAnsi="Times New Roman" w:cs="Times New Roman"/>
          <w:sz w:val="26"/>
          <w:szCs w:val="26"/>
        </w:rPr>
        <w:t xml:space="preserve"> zł,</w:t>
      </w:r>
    </w:p>
    <w:p w:rsidR="00BC5CC0" w:rsidRPr="00735D4E" w:rsidRDefault="00BC5CC0" w:rsidP="00BC5CC0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35D4E">
        <w:rPr>
          <w:rFonts w:ascii="Times New Roman" w:hAnsi="Times New Roman" w:cs="Times New Roman"/>
          <w:sz w:val="26"/>
          <w:szCs w:val="26"/>
        </w:rPr>
        <w:t xml:space="preserve">    - dochody majątkowe – 1.316.239,92 zł.</w:t>
      </w:r>
    </w:p>
    <w:p w:rsidR="00BC5CC0" w:rsidRPr="00735D4E" w:rsidRDefault="00BC5CC0" w:rsidP="00BC5CC0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735D4E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2. Zwiększa się dochody związane z realizacją zadań z zakresu administracji rządowej zleconych </w:t>
      </w:r>
      <w:r w:rsidR="00735D4E" w:rsidRPr="00735D4E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gminie ustawami o kwotę 565,67</w:t>
      </w:r>
      <w:r w:rsidRPr="00735D4E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zł, zgodnie z załącznikiem nr 2, które    p</w:t>
      </w:r>
      <w:r w:rsidR="00735D4E" w:rsidRPr="00735D4E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o zmianach wynoszą 2.851.972,15</w:t>
      </w:r>
      <w:r w:rsidRPr="00735D4E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zł.</w:t>
      </w:r>
    </w:p>
    <w:p w:rsidR="00BC5CC0" w:rsidRPr="00735D4E" w:rsidRDefault="00BC5CC0" w:rsidP="00BC5CC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C5CC0" w:rsidRPr="00735D4E" w:rsidRDefault="00BC5CC0" w:rsidP="00BC5CC0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</w:pPr>
      <w:r w:rsidRPr="00735D4E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>§ 3.</w:t>
      </w:r>
    </w:p>
    <w:p w:rsidR="00BC5CC0" w:rsidRPr="00735D4E" w:rsidRDefault="00BC5CC0" w:rsidP="00BC5CC0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35D4E">
        <w:rPr>
          <w:position w:val="8"/>
          <w:lang w:eastAsia="pl-PL"/>
        </w:rPr>
        <w:t xml:space="preserve"> </w:t>
      </w:r>
      <w:r w:rsidRPr="00735D4E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 1. Zwiększa się wydatki </w:t>
      </w:r>
      <w:r w:rsidR="00735D4E" w:rsidRPr="00735D4E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>budżetu gminy o kwotę 58.565,67</w:t>
      </w:r>
      <w:r w:rsidRPr="00735D4E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 zł, zgodnie                                         </w:t>
      </w:r>
      <w:r w:rsidRPr="00735D4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 załącznikiem nr 1, które po zmianach wynoszą</w:t>
      </w:r>
      <w:r w:rsidRPr="00735D4E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 w:rsidRPr="00735D4E">
        <w:rPr>
          <w:rFonts w:ascii="Times New Roman" w:hAnsi="Times New Roman" w:cs="Times New Roman"/>
          <w:sz w:val="26"/>
          <w:szCs w:val="26"/>
        </w:rPr>
        <w:t xml:space="preserve"> – </w:t>
      </w:r>
      <w:r w:rsidR="00735D4E" w:rsidRPr="00735D4E">
        <w:rPr>
          <w:rFonts w:ascii="Times New Roman" w:hAnsi="Times New Roman" w:cs="Times New Roman"/>
          <w:b/>
          <w:sz w:val="26"/>
          <w:szCs w:val="26"/>
        </w:rPr>
        <w:t>21.139.490,29</w:t>
      </w:r>
      <w:r w:rsidRPr="00735D4E">
        <w:rPr>
          <w:rFonts w:ascii="Times New Roman" w:hAnsi="Times New Roman" w:cs="Times New Roman"/>
          <w:b/>
          <w:sz w:val="26"/>
          <w:szCs w:val="26"/>
        </w:rPr>
        <w:t xml:space="preserve"> zł</w:t>
      </w:r>
      <w:r w:rsidRPr="00735D4E">
        <w:rPr>
          <w:rFonts w:ascii="Times New Roman" w:hAnsi="Times New Roman" w:cs="Times New Roman"/>
          <w:sz w:val="26"/>
          <w:szCs w:val="26"/>
        </w:rPr>
        <w:t>, w tym:</w:t>
      </w:r>
    </w:p>
    <w:p w:rsidR="00BC5CC0" w:rsidRPr="00735D4E" w:rsidRDefault="00BC5CC0" w:rsidP="00BC5CC0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5D4E">
        <w:rPr>
          <w:rFonts w:ascii="Times New Roman" w:hAnsi="Times New Roman" w:cs="Times New Roman"/>
          <w:sz w:val="26"/>
          <w:szCs w:val="26"/>
        </w:rPr>
        <w:t xml:space="preserve">   - </w:t>
      </w:r>
      <w:r w:rsidR="00735D4E" w:rsidRPr="00735D4E">
        <w:rPr>
          <w:rFonts w:ascii="Times New Roman" w:hAnsi="Times New Roman" w:cs="Times New Roman"/>
          <w:sz w:val="26"/>
          <w:szCs w:val="26"/>
        </w:rPr>
        <w:t xml:space="preserve">wydatki bieżące – 17.439.336,80 </w:t>
      </w:r>
      <w:r w:rsidRPr="00735D4E">
        <w:rPr>
          <w:rFonts w:ascii="Times New Roman" w:hAnsi="Times New Roman" w:cs="Times New Roman"/>
          <w:sz w:val="26"/>
          <w:szCs w:val="26"/>
        </w:rPr>
        <w:t>zł,</w:t>
      </w:r>
    </w:p>
    <w:p w:rsidR="00BC5CC0" w:rsidRPr="00735D4E" w:rsidRDefault="00BC5CC0" w:rsidP="00BC5CC0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5D4E">
        <w:rPr>
          <w:rFonts w:ascii="Times New Roman" w:hAnsi="Times New Roman" w:cs="Times New Roman"/>
          <w:sz w:val="26"/>
          <w:szCs w:val="26"/>
        </w:rPr>
        <w:t xml:space="preserve">   - wydatki majątkowe – 3.700.153,49 zł.</w:t>
      </w:r>
    </w:p>
    <w:p w:rsidR="00BC5CC0" w:rsidRPr="00735D4E" w:rsidRDefault="00BC5CC0" w:rsidP="00BC5CC0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</w:pPr>
    </w:p>
    <w:p w:rsidR="00BC5CC0" w:rsidRPr="00735D4E" w:rsidRDefault="00BC5CC0" w:rsidP="00BC5CC0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735D4E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lastRenderedPageBreak/>
        <w:t xml:space="preserve">2. Zwiększa się wydatki związane z realizacją zadań z zakresu administracji rządowej zleconych </w:t>
      </w:r>
      <w:r w:rsidR="00735D4E" w:rsidRPr="00735D4E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gminie ustawami o kwotę 565,67</w:t>
      </w:r>
      <w:r w:rsidRPr="00735D4E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zł, zgodnie z załącznikiem nr 2, które   po </w:t>
      </w:r>
      <w:r w:rsidR="00735D4E" w:rsidRPr="00735D4E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zmianach wynoszą  2.851.972,15</w:t>
      </w:r>
      <w:r w:rsidRPr="00735D4E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zł.</w:t>
      </w:r>
    </w:p>
    <w:p w:rsidR="00BC5CC0" w:rsidRPr="00BC5CC0" w:rsidRDefault="00BC5CC0" w:rsidP="00BC5CC0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pl-PL"/>
        </w:rPr>
      </w:pPr>
    </w:p>
    <w:p w:rsidR="00BC5CC0" w:rsidRPr="00BC5CC0" w:rsidRDefault="00BC5CC0" w:rsidP="00BC5C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</w:pPr>
    </w:p>
    <w:p w:rsidR="00BC5CC0" w:rsidRPr="00845736" w:rsidRDefault="00BC5CC0" w:rsidP="00BC5CC0">
      <w:pPr>
        <w:spacing w:after="0" w:line="36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§ 4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.</w:t>
      </w:r>
    </w:p>
    <w:p w:rsidR="00BC5CC0" w:rsidRPr="00845736" w:rsidRDefault="00BC5CC0" w:rsidP="00BC5CC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Wykonanie zarządzenia powierza się Wójtowi Gminy.</w:t>
      </w:r>
    </w:p>
    <w:p w:rsidR="00BC5CC0" w:rsidRPr="00845736" w:rsidRDefault="00BC5CC0" w:rsidP="00BC5CC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p w:rsidR="00BC5CC0" w:rsidRPr="00845736" w:rsidRDefault="00BC5CC0" w:rsidP="00BC5C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5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.</w:t>
      </w:r>
    </w:p>
    <w:p w:rsidR="00BC5CC0" w:rsidRPr="00845736" w:rsidRDefault="00BC5CC0" w:rsidP="00BC5CC0">
      <w:pPr>
        <w:pStyle w:val="Tekstpodstawowy2"/>
        <w:ind w:firstLine="708"/>
        <w:jc w:val="both"/>
        <w:rPr>
          <w:sz w:val="26"/>
          <w:szCs w:val="26"/>
        </w:rPr>
      </w:pPr>
      <w:r w:rsidRPr="00845736">
        <w:rPr>
          <w:sz w:val="26"/>
          <w:szCs w:val="26"/>
        </w:rPr>
        <w:t>Zarządzenie wchodzi w życie z dniem podpisania i o</w:t>
      </w:r>
      <w:r>
        <w:rPr>
          <w:sz w:val="26"/>
          <w:szCs w:val="26"/>
        </w:rPr>
        <w:t>bowiązuje w roku budżetowym 2015</w:t>
      </w:r>
      <w:r w:rsidRPr="00845736">
        <w:rPr>
          <w:sz w:val="26"/>
          <w:szCs w:val="26"/>
        </w:rPr>
        <w:t>. Podlega ogłoszeniu w trybie przewidzianym dla aktów prawa miejscowego</w:t>
      </w:r>
      <w:r>
        <w:rPr>
          <w:sz w:val="26"/>
          <w:szCs w:val="26"/>
        </w:rPr>
        <w:t>.</w:t>
      </w:r>
    </w:p>
    <w:p w:rsidR="00BC5CC0" w:rsidRPr="00845736" w:rsidRDefault="00BC5CC0" w:rsidP="00BC5CC0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C5CC0" w:rsidRDefault="00BC5CC0" w:rsidP="00BC5CC0"/>
    <w:p w:rsidR="00BC5CC0" w:rsidRDefault="00BC5CC0" w:rsidP="00BC5CC0"/>
    <w:p w:rsidR="00BC5CC0" w:rsidRDefault="00BC5CC0" w:rsidP="00BC5CC0"/>
    <w:p w:rsidR="00BC5CC0" w:rsidRDefault="00BC5CC0" w:rsidP="00BC5CC0"/>
    <w:p w:rsidR="00BC5CC0" w:rsidRDefault="00BC5CC0" w:rsidP="00BC5CC0"/>
    <w:p w:rsidR="00BC5CC0" w:rsidRDefault="00BC5CC0" w:rsidP="00BC5CC0"/>
    <w:p w:rsidR="00BC5CC0" w:rsidRDefault="00BC5CC0" w:rsidP="00BC5CC0"/>
    <w:p w:rsidR="00BC5CC0" w:rsidRDefault="00BC5CC0" w:rsidP="00BC5CC0"/>
    <w:p w:rsidR="00BC5CC0" w:rsidRDefault="00BC5CC0" w:rsidP="00BC5CC0"/>
    <w:p w:rsidR="00BC5CC0" w:rsidRDefault="00BC5CC0" w:rsidP="00BC5CC0"/>
    <w:p w:rsidR="00BC5CC0" w:rsidRDefault="00BC5CC0" w:rsidP="00BC5CC0"/>
    <w:p w:rsidR="00BC5CC0" w:rsidRDefault="00BC5CC0" w:rsidP="00BC5CC0"/>
    <w:p w:rsidR="00BC5CC0" w:rsidRDefault="00BC5CC0" w:rsidP="00BC5CC0"/>
    <w:p w:rsidR="00BC5CC0" w:rsidRDefault="00BC5CC0" w:rsidP="00BC5CC0"/>
    <w:p w:rsidR="00BC5CC0" w:rsidRDefault="00BC5CC0" w:rsidP="00BC5CC0"/>
    <w:p w:rsidR="00BC5CC0" w:rsidRDefault="00BC5CC0" w:rsidP="00BC5CC0"/>
    <w:p w:rsidR="00BC5CC0" w:rsidRDefault="00BC5CC0" w:rsidP="00BC5C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</w:t>
      </w:r>
    </w:p>
    <w:p w:rsidR="00BC5CC0" w:rsidRPr="00F41E76" w:rsidRDefault="00BC5CC0" w:rsidP="00BC5C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Załącznik nr</w:t>
      </w: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 </w:t>
      </w:r>
    </w:p>
    <w:p w:rsidR="00BC5CC0" w:rsidRPr="00845736" w:rsidRDefault="00BC5CC0" w:rsidP="00BC5C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</w:t>
      </w: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  <w:r w:rsidR="001072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Zarządzenia Nr 27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/2015</w:t>
      </w:r>
    </w:p>
    <w:p w:rsidR="00BC5CC0" w:rsidRPr="00845736" w:rsidRDefault="00BC5CC0" w:rsidP="00BC5CC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Przasnysz</w:t>
      </w:r>
    </w:p>
    <w:p w:rsidR="00BC5CC0" w:rsidRPr="006B0732" w:rsidRDefault="00BC5CC0" w:rsidP="00BC5CC0">
      <w:pPr>
        <w:pStyle w:val="Nagwek7"/>
        <w:spacing w:line="276" w:lineRule="auto"/>
        <w:jc w:val="left"/>
        <w:rPr>
          <w:rFonts w:ascii="Arial" w:hAnsi="Arial" w:cs="Arial"/>
          <w:b/>
          <w:bCs/>
        </w:rPr>
      </w:pPr>
      <w:r w:rsidRPr="00845736">
        <w:rPr>
          <w:b/>
          <w:bCs/>
          <w:sz w:val="24"/>
        </w:rPr>
        <w:t xml:space="preserve">                                                                              </w:t>
      </w:r>
      <w:r>
        <w:rPr>
          <w:b/>
          <w:bCs/>
          <w:sz w:val="24"/>
        </w:rPr>
        <w:t xml:space="preserve">               z dnia 15 kwietnia 2015 r.</w:t>
      </w:r>
    </w:p>
    <w:p w:rsidR="00BC5CC0" w:rsidRPr="006B0732" w:rsidRDefault="00BC5CC0" w:rsidP="00BC5CC0">
      <w:r w:rsidRPr="006B0732">
        <w:t xml:space="preserve">  </w:t>
      </w:r>
    </w:p>
    <w:p w:rsidR="00BC5CC0" w:rsidRPr="006B0732" w:rsidRDefault="00BC5CC0" w:rsidP="00BC5CC0">
      <w:pPr>
        <w:pStyle w:val="Tekstpodstawowy2"/>
        <w:jc w:val="center"/>
        <w:rPr>
          <w:b/>
          <w:bCs/>
          <w:sz w:val="28"/>
          <w:szCs w:val="28"/>
        </w:rPr>
      </w:pPr>
      <w:r w:rsidRPr="006B0732">
        <w:rPr>
          <w:b/>
          <w:sz w:val="28"/>
          <w:szCs w:val="28"/>
        </w:rPr>
        <w:t xml:space="preserve">Zmiany w </w:t>
      </w:r>
      <w:r>
        <w:rPr>
          <w:b/>
          <w:sz w:val="28"/>
          <w:szCs w:val="28"/>
        </w:rPr>
        <w:t>budżecie Gminy Przasnysz na 2015</w:t>
      </w:r>
      <w:r w:rsidRPr="006B0732">
        <w:rPr>
          <w:b/>
          <w:sz w:val="28"/>
          <w:szCs w:val="28"/>
        </w:rPr>
        <w:t xml:space="preserve"> rok </w:t>
      </w: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"/>
        <w:gridCol w:w="859"/>
        <w:gridCol w:w="934"/>
        <w:gridCol w:w="4289"/>
        <w:gridCol w:w="1583"/>
        <w:gridCol w:w="1632"/>
      </w:tblGrid>
      <w:tr w:rsidR="00BC5CC0" w:rsidRPr="00C668CC" w:rsidTr="009F468F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C0" w:rsidRPr="00E930FC" w:rsidRDefault="00BC5CC0" w:rsidP="009F468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Dział</w:t>
            </w:r>
          </w:p>
          <w:p w:rsidR="00BC5CC0" w:rsidRPr="00E930FC" w:rsidRDefault="00BC5CC0" w:rsidP="009F468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C0" w:rsidRPr="00E930FC" w:rsidRDefault="00BC5CC0" w:rsidP="009F468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Rozdz.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C0" w:rsidRPr="00E930FC" w:rsidRDefault="00BC5CC0" w:rsidP="009F468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C0" w:rsidRPr="00E930FC" w:rsidRDefault="00BC5CC0" w:rsidP="009F468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Treść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C0" w:rsidRPr="00E930FC" w:rsidRDefault="00BC5CC0" w:rsidP="009F468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Zwiększenia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C0" w:rsidRPr="00E930FC" w:rsidRDefault="00BC5CC0" w:rsidP="009F468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Zmniejszenia</w:t>
            </w:r>
          </w:p>
        </w:tc>
      </w:tr>
      <w:tr w:rsidR="00BC5CC0" w:rsidRPr="00C668CC" w:rsidTr="009F468F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C0" w:rsidRPr="00E930FC" w:rsidRDefault="00BC5CC0" w:rsidP="009F468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C0" w:rsidRPr="00E930FC" w:rsidRDefault="00BC5CC0" w:rsidP="009F468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C0" w:rsidRPr="00E930FC" w:rsidRDefault="00BC5CC0" w:rsidP="009F468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C0" w:rsidRPr="00E930FC" w:rsidRDefault="00BC5CC0" w:rsidP="009F468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C0" w:rsidRPr="001E7769" w:rsidRDefault="00C40A21" w:rsidP="009F468F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58.565,67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C0" w:rsidRPr="001E7769" w:rsidRDefault="00C40A21" w:rsidP="009F468F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BC5CC0" w:rsidRPr="00C668CC" w:rsidTr="009F468F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C0" w:rsidRPr="001E7769" w:rsidRDefault="00BC5CC0" w:rsidP="009F468F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C0" w:rsidRPr="001E7769" w:rsidRDefault="00BC5CC0" w:rsidP="009F468F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C0" w:rsidRPr="001E7769" w:rsidRDefault="00BC5CC0" w:rsidP="009F468F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C0" w:rsidRPr="00C9189E" w:rsidRDefault="00BC5CC0" w:rsidP="009F468F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189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Pomoc społeczna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C0" w:rsidRPr="001E7769" w:rsidRDefault="00BC5CC0" w:rsidP="009F468F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565,67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C0" w:rsidRPr="001E7769" w:rsidRDefault="00BC5CC0" w:rsidP="009F468F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BC5CC0" w:rsidRPr="00C668CC" w:rsidTr="009F468F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C0" w:rsidRPr="001E7769" w:rsidRDefault="00BC5CC0" w:rsidP="009F468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C0" w:rsidRPr="001E7769" w:rsidRDefault="00BC5CC0" w:rsidP="009F468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85215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C0" w:rsidRPr="001E7769" w:rsidRDefault="00BC5CC0" w:rsidP="009F468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C0" w:rsidRPr="00C9189E" w:rsidRDefault="00AA5626" w:rsidP="009F468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9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Dodatki mieszkaniowe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C0" w:rsidRPr="001E7769" w:rsidRDefault="00BC5CC0" w:rsidP="009F468F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565,67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C0" w:rsidRPr="001E7769" w:rsidRDefault="00BC5CC0" w:rsidP="009F468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C5CC0" w:rsidRPr="00C668CC" w:rsidTr="009F468F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C0" w:rsidRPr="004E6285" w:rsidRDefault="00BC5CC0" w:rsidP="009F468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C0" w:rsidRPr="004E6285" w:rsidRDefault="00BC5CC0" w:rsidP="009F468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C0" w:rsidRPr="004E6285" w:rsidRDefault="00BC5CC0" w:rsidP="009F468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8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C0" w:rsidRPr="004E6285" w:rsidRDefault="00BC5CC0" w:rsidP="009F46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E6285">
              <w:rPr>
                <w:rFonts w:ascii="Times New Roman" w:hAnsi="Times New Roman" w:cs="Times New Roman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C0" w:rsidRPr="004E6285" w:rsidRDefault="00BC5CC0" w:rsidP="009F468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565,67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C0" w:rsidRPr="004E6285" w:rsidRDefault="00BC5CC0" w:rsidP="009F468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0A21" w:rsidRPr="00C668CC" w:rsidTr="00C23019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21" w:rsidRPr="00C40A21" w:rsidRDefault="00C40A21" w:rsidP="00C40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40A2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854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21" w:rsidRPr="00C40A21" w:rsidRDefault="00C40A21" w:rsidP="00C40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21" w:rsidRPr="00C40A21" w:rsidRDefault="00C40A21" w:rsidP="00C40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21" w:rsidRPr="00C40A21" w:rsidRDefault="00C40A21" w:rsidP="00C40A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40A2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Edukacyjna opieka wychowawcza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21" w:rsidRPr="00C40A21" w:rsidRDefault="00C40A21" w:rsidP="00C40A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40A2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58.000,00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1" w:rsidRPr="00C40A21" w:rsidRDefault="00C40A21" w:rsidP="00C40A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0A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C40A21" w:rsidRPr="00C668CC" w:rsidTr="00C23019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21" w:rsidRPr="00C40A21" w:rsidRDefault="00C40A21" w:rsidP="00C40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21" w:rsidRPr="00C40A21" w:rsidRDefault="00C40A21" w:rsidP="00C40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21">
              <w:rPr>
                <w:rFonts w:ascii="Times New Roman" w:hAnsi="Times New Roman" w:cs="Times New Roman"/>
                <w:b/>
                <w:sz w:val="24"/>
                <w:szCs w:val="24"/>
              </w:rPr>
              <w:t>85415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21" w:rsidRPr="00C40A21" w:rsidRDefault="00C40A21" w:rsidP="00C40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21" w:rsidRPr="00C40A21" w:rsidRDefault="00C40A21" w:rsidP="00C40A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21">
              <w:rPr>
                <w:rFonts w:ascii="Times New Roman" w:hAnsi="Times New Roman" w:cs="Times New Roman"/>
                <w:b/>
                <w:sz w:val="24"/>
                <w:szCs w:val="24"/>
              </w:rPr>
              <w:t>Pomoc materialna dla uczniów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21" w:rsidRPr="00C40A21" w:rsidRDefault="00C40A21" w:rsidP="00C40A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0A21">
              <w:rPr>
                <w:rFonts w:ascii="Times New Roman" w:hAnsi="Times New Roman" w:cs="Times New Roman"/>
                <w:sz w:val="24"/>
                <w:szCs w:val="24"/>
              </w:rPr>
              <w:t>58.000,00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1" w:rsidRPr="00C40A21" w:rsidRDefault="00C40A21" w:rsidP="00C40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40A21" w:rsidRPr="00C668CC" w:rsidTr="00C23019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21" w:rsidRPr="00C40A21" w:rsidRDefault="00C40A21" w:rsidP="00C40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21" w:rsidRPr="00C40A21" w:rsidRDefault="00C40A21" w:rsidP="00C40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1" w:rsidRPr="00C40A21" w:rsidRDefault="00C40A21" w:rsidP="00C40A2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21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1" w:rsidRPr="00C40A21" w:rsidRDefault="00C40A21" w:rsidP="00C40A2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40A21">
              <w:rPr>
                <w:rFonts w:ascii="Times New Roman" w:hAnsi="Times New Roman" w:cs="Times New Roman"/>
                <w:sz w:val="24"/>
                <w:szCs w:val="24"/>
              </w:rPr>
              <w:t>Dotacje celowe otrzymane z budżetu państwa na realizację własnych zadań bieżących gmin (związków gmin)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21" w:rsidRPr="00C40A21" w:rsidRDefault="00C40A21" w:rsidP="00C40A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0A21">
              <w:rPr>
                <w:rFonts w:ascii="Times New Roman" w:hAnsi="Times New Roman" w:cs="Times New Roman"/>
                <w:sz w:val="24"/>
                <w:szCs w:val="24"/>
              </w:rPr>
              <w:t>58.000,00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1" w:rsidRPr="00C40A21" w:rsidRDefault="00C40A21" w:rsidP="00C4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0A21" w:rsidRPr="00C668CC" w:rsidTr="009F468F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1" w:rsidRPr="00D15307" w:rsidRDefault="00C40A21" w:rsidP="00C40A2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1" w:rsidRPr="00D15307" w:rsidRDefault="00C40A21" w:rsidP="00C40A2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1" w:rsidRPr="00D15307" w:rsidRDefault="00C40A21" w:rsidP="00C40A2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1" w:rsidRPr="00ED1CF5" w:rsidRDefault="00C40A21" w:rsidP="00C40A21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1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Wydatki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1" w:rsidRPr="0074584E" w:rsidRDefault="00A421CC" w:rsidP="00C40A2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58.565,67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1" w:rsidRPr="0074584E" w:rsidRDefault="00A421CC" w:rsidP="00A421C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40A21" w:rsidRPr="00C668CC" w:rsidTr="009F468F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1" w:rsidRPr="001F0BE4" w:rsidRDefault="00C40A21" w:rsidP="00C40A21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1" w:rsidRPr="001F0BE4" w:rsidRDefault="00C40A21" w:rsidP="00C40A21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1" w:rsidRPr="001F0BE4" w:rsidRDefault="00C40A21" w:rsidP="00C40A21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1" w:rsidRPr="001F0BE4" w:rsidRDefault="00C40A21" w:rsidP="00C40A21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Pomoc społeczna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1" w:rsidRPr="001F0BE4" w:rsidRDefault="00C40A21" w:rsidP="00C40A21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565,67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1" w:rsidRPr="001F0BE4" w:rsidRDefault="00C40A21" w:rsidP="00C40A21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C40A21" w:rsidRPr="00C668CC" w:rsidTr="009F468F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1" w:rsidRPr="001F0BE4" w:rsidRDefault="00C40A21" w:rsidP="00C40A2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1" w:rsidRPr="001F0BE4" w:rsidRDefault="00C40A21" w:rsidP="00C40A2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85215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1" w:rsidRPr="001F0BE4" w:rsidRDefault="00C40A21" w:rsidP="00C40A2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1" w:rsidRPr="001F0BE4" w:rsidRDefault="00AA5626" w:rsidP="00C40A2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9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Dodatki mieszkaniowe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1" w:rsidRPr="001F0BE4" w:rsidRDefault="00C40A21" w:rsidP="00C40A2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565,67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1" w:rsidRPr="001F0BE4" w:rsidRDefault="00C40A21" w:rsidP="00C40A2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40A21" w:rsidRPr="00C668CC" w:rsidTr="009F468F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1" w:rsidRPr="001F0BE4" w:rsidRDefault="00C40A21" w:rsidP="00C40A2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1" w:rsidRPr="001F0BE4" w:rsidRDefault="00C40A21" w:rsidP="00C40A21">
            <w:pPr>
              <w:pStyle w:val="Bezodstpw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1" w:rsidRPr="001F0BE4" w:rsidRDefault="00C40A21" w:rsidP="00C40A2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sz w:val="24"/>
                <w:szCs w:val="24"/>
              </w:rPr>
              <w:t>3110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1" w:rsidRPr="001F0BE4" w:rsidRDefault="00C40A21" w:rsidP="00C40A2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sz w:val="24"/>
                <w:szCs w:val="24"/>
              </w:rPr>
              <w:t>Świadczenia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1" w:rsidRPr="001F0BE4" w:rsidRDefault="00C40A21" w:rsidP="00C40A2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554,58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1" w:rsidRPr="001F0BE4" w:rsidRDefault="00C40A21" w:rsidP="00C40A2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0A21" w:rsidRPr="00C668CC" w:rsidTr="009F468F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1" w:rsidRPr="001F0BE4" w:rsidRDefault="00C40A21" w:rsidP="00C40A2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1" w:rsidRPr="001F0BE4" w:rsidRDefault="00C40A21" w:rsidP="00C40A2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1" w:rsidRPr="001F0BE4" w:rsidRDefault="00C40A21" w:rsidP="00C40A2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1" w:rsidRPr="001F0BE4" w:rsidRDefault="00C40A21" w:rsidP="00C40A2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1" w:rsidRPr="001F0BE4" w:rsidRDefault="00C40A21" w:rsidP="00C40A2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1" w:rsidRPr="001F0BE4" w:rsidRDefault="00C40A21" w:rsidP="00C40A2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0A21" w:rsidRPr="00C668CC" w:rsidTr="00D337B5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21" w:rsidRPr="00C40A21" w:rsidRDefault="00C40A21" w:rsidP="00C40A21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0A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21" w:rsidRPr="00C40A21" w:rsidRDefault="00C40A21" w:rsidP="00C40A21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21" w:rsidRPr="00C40A21" w:rsidRDefault="00C40A21" w:rsidP="00C40A21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21" w:rsidRPr="00C40A21" w:rsidRDefault="00C40A21" w:rsidP="00C40A21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0A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Edukacyjna opieka wychowawcza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1" w:rsidRPr="00C40A21" w:rsidRDefault="00C40A21" w:rsidP="00C40A21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58.000,00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1" w:rsidRPr="00C40A21" w:rsidRDefault="00C40A21" w:rsidP="00C40A21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C40A21" w:rsidRPr="00C668CC" w:rsidTr="00D337B5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21" w:rsidRPr="00C40A21" w:rsidRDefault="00C40A21" w:rsidP="00C40A2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21" w:rsidRPr="00C40A21" w:rsidRDefault="00C40A21" w:rsidP="00C40A2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21">
              <w:rPr>
                <w:rFonts w:ascii="Times New Roman" w:hAnsi="Times New Roman" w:cs="Times New Roman"/>
                <w:b/>
                <w:sz w:val="24"/>
                <w:szCs w:val="24"/>
              </w:rPr>
              <w:t>85415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21" w:rsidRPr="00C40A21" w:rsidRDefault="00C40A21" w:rsidP="00C40A2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21" w:rsidRPr="00C40A21" w:rsidRDefault="00C40A21" w:rsidP="00C40A2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21">
              <w:rPr>
                <w:rFonts w:ascii="Times New Roman" w:hAnsi="Times New Roman" w:cs="Times New Roman"/>
                <w:b/>
                <w:sz w:val="24"/>
                <w:szCs w:val="24"/>
              </w:rPr>
              <w:t>Pomoc materialna dla uczniów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1" w:rsidRPr="00C40A21" w:rsidRDefault="00C40A21" w:rsidP="00C40A2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58.000,00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1" w:rsidRPr="00C40A21" w:rsidRDefault="00C40A21" w:rsidP="00C40A2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40A21" w:rsidRPr="00C668CC" w:rsidTr="00D337B5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21" w:rsidRPr="00C40A21" w:rsidRDefault="00C40A21" w:rsidP="00C40A2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21" w:rsidRPr="00C40A21" w:rsidRDefault="00C40A21" w:rsidP="00C40A2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21" w:rsidRPr="00C40A21" w:rsidRDefault="00C40A21" w:rsidP="00C40A2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21">
              <w:rPr>
                <w:rFonts w:ascii="Times New Roman" w:hAnsi="Times New Roman" w:cs="Times New Roman"/>
                <w:sz w:val="24"/>
                <w:szCs w:val="24"/>
              </w:rPr>
              <w:t>3240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21" w:rsidRPr="00C40A21" w:rsidRDefault="00C40A21" w:rsidP="00C40A2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40A21">
              <w:rPr>
                <w:rFonts w:ascii="Times New Roman" w:hAnsi="Times New Roman" w:cs="Times New Roman"/>
                <w:sz w:val="24"/>
                <w:szCs w:val="24"/>
              </w:rPr>
              <w:t>Stypendia dla uczniów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1" w:rsidRPr="00C40A21" w:rsidRDefault="00A70A2F" w:rsidP="00C40A2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1" w:rsidRPr="00C40A21" w:rsidRDefault="00A70A2F" w:rsidP="00C40A2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0A21" w:rsidRPr="00C668CC" w:rsidTr="00D337B5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21" w:rsidRPr="00C40A21" w:rsidRDefault="00C40A21" w:rsidP="00C40A2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21" w:rsidRPr="00C40A21" w:rsidRDefault="00C40A21" w:rsidP="00C40A2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21" w:rsidRPr="00C40A21" w:rsidRDefault="00C40A21" w:rsidP="00C40A2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21">
              <w:rPr>
                <w:rFonts w:ascii="Times New Roman" w:hAnsi="Times New Roman" w:cs="Times New Roman"/>
                <w:sz w:val="24"/>
                <w:szCs w:val="24"/>
              </w:rPr>
              <w:t>3260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21" w:rsidRPr="00C40A21" w:rsidRDefault="00C40A21" w:rsidP="00C40A2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40A21">
              <w:rPr>
                <w:rFonts w:ascii="Times New Roman" w:hAnsi="Times New Roman" w:cs="Times New Roman"/>
                <w:sz w:val="24"/>
                <w:szCs w:val="24"/>
              </w:rPr>
              <w:t>Inne formy pomocy dla uczniów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1" w:rsidRPr="00C40A21" w:rsidRDefault="00A70A2F" w:rsidP="00C40A2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21" w:rsidRPr="00C40A21" w:rsidRDefault="00A70A2F" w:rsidP="00C40A2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C5CC0" w:rsidRDefault="00BC5CC0" w:rsidP="00BC5CC0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C5CC0" w:rsidRDefault="00BC5CC0" w:rsidP="00BC5CC0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C5CC0" w:rsidRDefault="00BC5CC0" w:rsidP="00BC5CC0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B1FE6">
        <w:rPr>
          <w:rFonts w:ascii="Times New Roman" w:hAnsi="Times New Roman" w:cs="Times New Roman"/>
          <w:b/>
          <w:bCs/>
          <w:iCs/>
          <w:sz w:val="24"/>
          <w:szCs w:val="24"/>
        </w:rPr>
        <w:t>Uzasadnienie:</w:t>
      </w:r>
    </w:p>
    <w:p w:rsidR="0026314D" w:rsidRPr="00AA5626" w:rsidRDefault="00AA5626" w:rsidP="00AA5626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5626">
        <w:rPr>
          <w:rFonts w:ascii="Times New Roman" w:hAnsi="Times New Roman" w:cs="Times New Roman"/>
          <w:bCs/>
          <w:sz w:val="24"/>
          <w:szCs w:val="24"/>
        </w:rPr>
        <w:t>Na podstawie decyzji Wojewody Mazowieckiego Nr 33 z dnia 8 kwietnia 2015 r</w:t>
      </w:r>
      <w:r w:rsidRPr="00AA5626">
        <w:rPr>
          <w:rFonts w:ascii="Times New Roman" w:hAnsi="Times New Roman" w:cs="Times New Roman"/>
          <w:sz w:val="24"/>
          <w:szCs w:val="24"/>
        </w:rPr>
        <w:t xml:space="preserve">. </w:t>
      </w:r>
      <w:r w:rsidRPr="00AA5626">
        <w:rPr>
          <w:rFonts w:ascii="Times New Roman" w:hAnsi="Times New Roman" w:cs="Times New Roman"/>
          <w:bCs/>
          <w:sz w:val="24"/>
          <w:szCs w:val="24"/>
        </w:rPr>
        <w:t>zwiększa się plan dochodów i wydatków w dziale</w:t>
      </w:r>
      <w:r w:rsidRPr="00AA5626">
        <w:rPr>
          <w:rFonts w:ascii="Times New Roman" w:hAnsi="Times New Roman" w:cs="Times New Roman"/>
          <w:b/>
          <w:sz w:val="24"/>
          <w:szCs w:val="24"/>
        </w:rPr>
        <w:t xml:space="preserve"> 852 -</w:t>
      </w:r>
      <w:r w:rsidRPr="00AA562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Pomoc społeczna</w:t>
      </w:r>
      <w:r w:rsidRPr="00AA562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AA5626">
        <w:rPr>
          <w:rFonts w:ascii="Times New Roman" w:hAnsi="Times New Roman" w:cs="Times New Roman"/>
          <w:bCs/>
          <w:sz w:val="24"/>
          <w:szCs w:val="24"/>
        </w:rPr>
        <w:t xml:space="preserve">w kwocie 565,67 zł  z przeznaczeniem na  wypłatę zryczałtowanych dodatków energetycznych za II kwartał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AA5626">
        <w:rPr>
          <w:rFonts w:ascii="Times New Roman" w:hAnsi="Times New Roman" w:cs="Times New Roman"/>
          <w:bCs/>
          <w:sz w:val="24"/>
          <w:szCs w:val="24"/>
        </w:rPr>
        <w:t xml:space="preserve">2015 r. dla odbiorców wrażliwych energii elektrycznej oraz na koszty obsługi tego zadania                        </w:t>
      </w:r>
      <w:r w:rsidRPr="00AA562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 wysokości 2% zgodnie z przepisami ustawy z dnia 10 kwietnia 1997 r. Prawo energetyczne ( Dz. U. z 2012 r. poz. 1059, z </w:t>
      </w:r>
      <w:proofErr w:type="spellStart"/>
      <w:r w:rsidRPr="00AA5626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AA5626">
        <w:rPr>
          <w:rFonts w:ascii="Times New Roman" w:hAnsi="Times New Roman" w:cs="Times New Roman"/>
          <w:bCs/>
          <w:sz w:val="24"/>
          <w:szCs w:val="24"/>
        </w:rPr>
        <w:t>. zm.).</w:t>
      </w:r>
    </w:p>
    <w:p w:rsidR="0026314D" w:rsidRPr="0026314D" w:rsidRDefault="0026314D" w:rsidP="0026314D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14D">
        <w:rPr>
          <w:rFonts w:ascii="Times New Roman" w:hAnsi="Times New Roman" w:cs="Times New Roman"/>
          <w:bCs/>
          <w:sz w:val="24"/>
          <w:szCs w:val="24"/>
        </w:rPr>
        <w:t>Na podstawie decyzji Wojewody Mazowieckiego Nr 31 z dnia 31 marca 2015 r</w:t>
      </w:r>
      <w:r w:rsidRPr="0026314D">
        <w:rPr>
          <w:rFonts w:ascii="Times New Roman" w:hAnsi="Times New Roman" w:cs="Times New Roman"/>
          <w:sz w:val="24"/>
          <w:szCs w:val="24"/>
        </w:rPr>
        <w:t xml:space="preserve">. </w:t>
      </w:r>
      <w:r w:rsidRPr="0026314D">
        <w:rPr>
          <w:rFonts w:ascii="Times New Roman" w:hAnsi="Times New Roman" w:cs="Times New Roman"/>
          <w:bCs/>
          <w:sz w:val="24"/>
          <w:szCs w:val="24"/>
        </w:rPr>
        <w:t>zwiększa się plan dochodów i wydatków w dziale</w:t>
      </w:r>
      <w:r w:rsidRPr="0026314D">
        <w:rPr>
          <w:rFonts w:ascii="Times New Roman" w:hAnsi="Times New Roman" w:cs="Times New Roman"/>
          <w:b/>
          <w:sz w:val="24"/>
          <w:szCs w:val="24"/>
        </w:rPr>
        <w:t xml:space="preserve"> 854 -</w:t>
      </w:r>
      <w:r w:rsidRPr="0026314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Edukacyjna opieka wychowawcza</w:t>
      </w:r>
      <w:r w:rsidRPr="002631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91876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26314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6314D">
        <w:rPr>
          <w:rFonts w:ascii="Times New Roman" w:hAnsi="Times New Roman" w:cs="Times New Roman"/>
          <w:bCs/>
          <w:sz w:val="24"/>
          <w:szCs w:val="24"/>
        </w:rPr>
        <w:t>w kwocie 58.000,00 zł  z przeznaczeniem na  dofinansowanie świadczeń pomocy materialnej o charakterze socjalnym dla uczniów – zgodnie z art. 90d i art. 90e ustawy o systemie oświaty.</w:t>
      </w:r>
    </w:p>
    <w:p w:rsidR="0026314D" w:rsidRDefault="0026314D" w:rsidP="00BC5CC0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6314D" w:rsidRDefault="0026314D" w:rsidP="00BC5CC0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35D4E" w:rsidRDefault="00735D4E" w:rsidP="00BC5CC0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35D4E" w:rsidRDefault="00735D4E" w:rsidP="00BC5CC0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35D4E" w:rsidRDefault="00735D4E" w:rsidP="00BC5CC0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35D4E" w:rsidRDefault="00735D4E" w:rsidP="00BC5CC0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35D4E" w:rsidRDefault="00735D4E" w:rsidP="00BC5CC0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35D4E" w:rsidRDefault="00735D4E" w:rsidP="00BC5CC0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35D4E" w:rsidRDefault="00735D4E" w:rsidP="00BC5CC0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35D4E" w:rsidRDefault="00735D4E" w:rsidP="00BC5CC0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35D4E" w:rsidRDefault="00735D4E" w:rsidP="00BC5CC0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35D4E" w:rsidRDefault="00735D4E" w:rsidP="00BC5CC0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35D4E" w:rsidRDefault="00735D4E" w:rsidP="00BC5CC0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35D4E" w:rsidRDefault="00735D4E" w:rsidP="00BC5CC0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35D4E" w:rsidRDefault="00735D4E" w:rsidP="00BC5CC0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35D4E" w:rsidRDefault="00735D4E" w:rsidP="00BC5CC0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35D4E" w:rsidRDefault="00735D4E" w:rsidP="00BC5CC0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35D4E" w:rsidRDefault="00735D4E" w:rsidP="00BC5CC0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35D4E" w:rsidRDefault="00735D4E" w:rsidP="00BC5CC0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C5CC0" w:rsidRDefault="00BC5CC0" w:rsidP="00BC5CC0">
      <w:pPr>
        <w:spacing w:line="360" w:lineRule="auto"/>
        <w:jc w:val="both"/>
      </w:pPr>
    </w:p>
    <w:p w:rsidR="00BC5CC0" w:rsidRPr="00657F26" w:rsidRDefault="00BC5CC0" w:rsidP="00BC5CC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Załącznik nr 2 </w:t>
      </w:r>
    </w:p>
    <w:p w:rsidR="00BC5CC0" w:rsidRPr="00657F26" w:rsidRDefault="00BC5CC0" w:rsidP="00BC5CC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725A">
        <w:rPr>
          <w:rFonts w:ascii="Times New Roman" w:hAnsi="Times New Roman" w:cs="Times New Roman"/>
          <w:b/>
          <w:bCs/>
          <w:sz w:val="24"/>
          <w:szCs w:val="24"/>
        </w:rPr>
        <w:t>do Zarządzenia Nr 27</w:t>
      </w:r>
      <w:r>
        <w:rPr>
          <w:rFonts w:ascii="Times New Roman" w:hAnsi="Times New Roman" w:cs="Times New Roman"/>
          <w:b/>
          <w:bCs/>
          <w:sz w:val="24"/>
          <w:szCs w:val="24"/>
        </w:rPr>
        <w:t>/2015</w:t>
      </w:r>
    </w:p>
    <w:p w:rsidR="00BC5CC0" w:rsidRPr="00657F26" w:rsidRDefault="00BC5CC0" w:rsidP="00BC5CC0">
      <w:pPr>
        <w:pStyle w:val="Nagwek1"/>
        <w:spacing w:line="276" w:lineRule="auto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Pr="00657F26">
        <w:rPr>
          <w:sz w:val="24"/>
        </w:rPr>
        <w:t>Wójta Gminy Przasnysz</w:t>
      </w:r>
    </w:p>
    <w:p w:rsidR="00BC5CC0" w:rsidRPr="00657F26" w:rsidRDefault="00BC5CC0" w:rsidP="00BC5CC0">
      <w:pPr>
        <w:tabs>
          <w:tab w:val="left" w:pos="5955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54918">
        <w:rPr>
          <w:rFonts w:ascii="Times New Roman" w:hAnsi="Times New Roman" w:cs="Times New Roman"/>
          <w:b/>
          <w:bCs/>
          <w:sz w:val="24"/>
          <w:szCs w:val="24"/>
        </w:rPr>
        <w:t>z dnia 15 kwietnia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2015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BC5CC0" w:rsidRDefault="00BC5CC0" w:rsidP="00BC5CC0">
      <w:pPr>
        <w:pStyle w:val="Nagwek5"/>
        <w:rPr>
          <w:i w:val="0"/>
          <w:sz w:val="28"/>
          <w:szCs w:val="28"/>
        </w:rPr>
      </w:pPr>
      <w:r w:rsidRPr="007E5DA3">
        <w:rPr>
          <w:i w:val="0"/>
          <w:sz w:val="28"/>
          <w:szCs w:val="28"/>
        </w:rPr>
        <w:t>Zmiany w planie dochodów i wydatków związanych z realizacją zadań</w:t>
      </w:r>
      <w:r>
        <w:rPr>
          <w:i w:val="0"/>
          <w:sz w:val="28"/>
          <w:szCs w:val="28"/>
        </w:rPr>
        <w:t xml:space="preserve">        </w:t>
      </w:r>
      <w:r w:rsidRPr="007E5DA3">
        <w:rPr>
          <w:i w:val="0"/>
          <w:sz w:val="28"/>
          <w:szCs w:val="28"/>
        </w:rPr>
        <w:t xml:space="preserve"> z zakresu administracji rządowej i innych zadań zle</w:t>
      </w:r>
      <w:r>
        <w:rPr>
          <w:i w:val="0"/>
          <w:sz w:val="28"/>
          <w:szCs w:val="28"/>
        </w:rPr>
        <w:t>conych odrębnymi ustawami w 2015</w:t>
      </w:r>
      <w:r w:rsidRPr="007E5DA3">
        <w:rPr>
          <w:i w:val="0"/>
          <w:sz w:val="28"/>
          <w:szCs w:val="28"/>
        </w:rPr>
        <w:t xml:space="preserve"> roku</w:t>
      </w:r>
    </w:p>
    <w:p w:rsidR="00BC5CC0" w:rsidRDefault="00BC5CC0" w:rsidP="00BC5CC0"/>
    <w:p w:rsidR="00BC5CC0" w:rsidRDefault="00BC5CC0" w:rsidP="00BC5CC0"/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"/>
        <w:gridCol w:w="859"/>
        <w:gridCol w:w="934"/>
        <w:gridCol w:w="4289"/>
        <w:gridCol w:w="1583"/>
        <w:gridCol w:w="1632"/>
      </w:tblGrid>
      <w:tr w:rsidR="00654918" w:rsidRPr="00C668CC" w:rsidTr="009F468F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18" w:rsidRPr="00E930FC" w:rsidRDefault="00654918" w:rsidP="009F468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Dział</w:t>
            </w:r>
          </w:p>
          <w:p w:rsidR="00654918" w:rsidRPr="00E930FC" w:rsidRDefault="00654918" w:rsidP="009F468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18" w:rsidRPr="00E930FC" w:rsidRDefault="00654918" w:rsidP="009F468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Rozdz.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18" w:rsidRPr="00E930FC" w:rsidRDefault="00654918" w:rsidP="009F468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18" w:rsidRPr="00E930FC" w:rsidRDefault="00654918" w:rsidP="009F468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Treść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18" w:rsidRPr="00E930FC" w:rsidRDefault="00654918" w:rsidP="009F468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Zwiększenia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18" w:rsidRPr="00E930FC" w:rsidRDefault="00654918" w:rsidP="009F468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Zmniejszenia</w:t>
            </w:r>
          </w:p>
        </w:tc>
      </w:tr>
      <w:tr w:rsidR="00654918" w:rsidRPr="00C668CC" w:rsidTr="009F468F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18" w:rsidRPr="00E930FC" w:rsidRDefault="00654918" w:rsidP="009F468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18" w:rsidRPr="00E930FC" w:rsidRDefault="00654918" w:rsidP="009F468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18" w:rsidRPr="00E930FC" w:rsidRDefault="00654918" w:rsidP="009F468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18" w:rsidRPr="00E930FC" w:rsidRDefault="00654918" w:rsidP="009F468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18" w:rsidRPr="001E7769" w:rsidRDefault="00654918" w:rsidP="009F468F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565,67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18" w:rsidRPr="001E7769" w:rsidRDefault="00654918" w:rsidP="009F468F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654918" w:rsidRPr="00C668CC" w:rsidTr="009F468F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18" w:rsidRPr="001E7769" w:rsidRDefault="00654918" w:rsidP="009F468F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18" w:rsidRPr="001E7769" w:rsidRDefault="00654918" w:rsidP="009F468F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18" w:rsidRPr="001E7769" w:rsidRDefault="00654918" w:rsidP="009F468F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18" w:rsidRPr="00C9189E" w:rsidRDefault="00654918" w:rsidP="009F468F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189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Pomoc społeczna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18" w:rsidRPr="001E7769" w:rsidRDefault="00654918" w:rsidP="009F468F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565,67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18" w:rsidRPr="001E7769" w:rsidRDefault="00654918" w:rsidP="009F468F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654918" w:rsidRPr="00C668CC" w:rsidTr="009F468F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18" w:rsidRPr="001E7769" w:rsidRDefault="00654918" w:rsidP="009F468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18" w:rsidRPr="001E7769" w:rsidRDefault="00654918" w:rsidP="009F468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85215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18" w:rsidRPr="001E7769" w:rsidRDefault="00654918" w:rsidP="009F468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18" w:rsidRPr="00C9189E" w:rsidRDefault="00654918" w:rsidP="009F468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9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Dodatki mieszkaniowe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18" w:rsidRPr="001E7769" w:rsidRDefault="00654918" w:rsidP="009F468F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565,67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18" w:rsidRPr="001E7769" w:rsidRDefault="00654918" w:rsidP="009F468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54918" w:rsidRPr="00C668CC" w:rsidTr="009F468F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18" w:rsidRPr="004E6285" w:rsidRDefault="00654918" w:rsidP="009F468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18" w:rsidRPr="004E6285" w:rsidRDefault="00654918" w:rsidP="009F468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18" w:rsidRPr="004E6285" w:rsidRDefault="00654918" w:rsidP="009F468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8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18" w:rsidRPr="004E6285" w:rsidRDefault="00654918" w:rsidP="009F46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E6285">
              <w:rPr>
                <w:rFonts w:ascii="Times New Roman" w:hAnsi="Times New Roman" w:cs="Times New Roman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18" w:rsidRPr="004E6285" w:rsidRDefault="00654918" w:rsidP="009F468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565,67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18" w:rsidRPr="004E6285" w:rsidRDefault="00654918" w:rsidP="009F468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4918" w:rsidRPr="00C668CC" w:rsidTr="009F468F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18" w:rsidRPr="00D15307" w:rsidRDefault="00654918" w:rsidP="009F468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18" w:rsidRPr="00D15307" w:rsidRDefault="00654918" w:rsidP="009F468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18" w:rsidRPr="00D15307" w:rsidRDefault="00654918" w:rsidP="009F468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18" w:rsidRPr="00ED1CF5" w:rsidRDefault="00654918" w:rsidP="009F468F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1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Wydatki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18" w:rsidRPr="0074584E" w:rsidRDefault="00654918" w:rsidP="009F468F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565,67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18" w:rsidRPr="0074584E" w:rsidRDefault="00654918" w:rsidP="009F468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54918" w:rsidRPr="00C668CC" w:rsidTr="009F468F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18" w:rsidRPr="001F0BE4" w:rsidRDefault="00654918" w:rsidP="009F468F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18" w:rsidRPr="001F0BE4" w:rsidRDefault="00654918" w:rsidP="009F468F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18" w:rsidRPr="001F0BE4" w:rsidRDefault="00654918" w:rsidP="009F468F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18" w:rsidRPr="001F0BE4" w:rsidRDefault="00654918" w:rsidP="009F468F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Pomoc społeczna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18" w:rsidRPr="001F0BE4" w:rsidRDefault="00654918" w:rsidP="009F468F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565,67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18" w:rsidRPr="001F0BE4" w:rsidRDefault="00654918" w:rsidP="009F468F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654918" w:rsidRPr="00C668CC" w:rsidTr="009F468F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18" w:rsidRPr="001F0BE4" w:rsidRDefault="00654918" w:rsidP="009F468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18" w:rsidRPr="001F0BE4" w:rsidRDefault="00654918" w:rsidP="009F468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85215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18" w:rsidRPr="001F0BE4" w:rsidRDefault="00654918" w:rsidP="009F468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18" w:rsidRPr="001F0BE4" w:rsidRDefault="00654918" w:rsidP="009F468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9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Dodatki mieszkaniowe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18" w:rsidRPr="001F0BE4" w:rsidRDefault="00654918" w:rsidP="009F468F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565,67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18" w:rsidRPr="001F0BE4" w:rsidRDefault="00654918" w:rsidP="009F468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54918" w:rsidRPr="00C668CC" w:rsidTr="009F468F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18" w:rsidRPr="001F0BE4" w:rsidRDefault="00654918" w:rsidP="009F468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18" w:rsidRPr="001F0BE4" w:rsidRDefault="00654918" w:rsidP="009F468F">
            <w:pPr>
              <w:pStyle w:val="Bezodstpw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18" w:rsidRPr="001F0BE4" w:rsidRDefault="00654918" w:rsidP="009F468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sz w:val="24"/>
                <w:szCs w:val="24"/>
              </w:rPr>
              <w:t>3110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18" w:rsidRPr="001F0BE4" w:rsidRDefault="00654918" w:rsidP="009F46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sz w:val="24"/>
                <w:szCs w:val="24"/>
              </w:rPr>
              <w:t>Świadczenia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18" w:rsidRPr="001F0BE4" w:rsidRDefault="00654918" w:rsidP="009F468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554,58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18" w:rsidRPr="001F0BE4" w:rsidRDefault="00654918" w:rsidP="009F468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4918" w:rsidRPr="00C668CC" w:rsidTr="009F468F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18" w:rsidRPr="001F0BE4" w:rsidRDefault="00654918" w:rsidP="009F468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18" w:rsidRPr="001F0BE4" w:rsidRDefault="00654918" w:rsidP="009F468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18" w:rsidRPr="001F0BE4" w:rsidRDefault="00654918" w:rsidP="009F468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18" w:rsidRPr="001F0BE4" w:rsidRDefault="00654918" w:rsidP="009F46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18" w:rsidRPr="001F0BE4" w:rsidRDefault="00654918" w:rsidP="009F468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18" w:rsidRPr="001F0BE4" w:rsidRDefault="00654918" w:rsidP="009F468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C5CC0" w:rsidRDefault="00BC5CC0" w:rsidP="00BC5CC0"/>
    <w:p w:rsidR="00AC50C5" w:rsidRDefault="00AC50C5"/>
    <w:sectPr w:rsidR="00AC5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C0"/>
    <w:rsid w:val="00087280"/>
    <w:rsid w:val="0010725A"/>
    <w:rsid w:val="0026314D"/>
    <w:rsid w:val="00391876"/>
    <w:rsid w:val="003D15C1"/>
    <w:rsid w:val="00406718"/>
    <w:rsid w:val="00654918"/>
    <w:rsid w:val="00735D4E"/>
    <w:rsid w:val="00A421CC"/>
    <w:rsid w:val="00A70A2F"/>
    <w:rsid w:val="00AA5626"/>
    <w:rsid w:val="00AC50C5"/>
    <w:rsid w:val="00BC5CC0"/>
    <w:rsid w:val="00C40A21"/>
    <w:rsid w:val="00DD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18596-C075-4118-948A-1C48EFD6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CC0"/>
  </w:style>
  <w:style w:type="paragraph" w:styleId="Nagwek1">
    <w:name w:val="heading 1"/>
    <w:basedOn w:val="Normalny"/>
    <w:next w:val="Normalny"/>
    <w:link w:val="Nagwek1Znak"/>
    <w:qFormat/>
    <w:rsid w:val="00BC5CC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5CC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C5CC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5CC0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C5CC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BC5CC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C5CC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C5C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C5CC0"/>
    <w:pPr>
      <w:spacing w:after="0" w:line="240" w:lineRule="auto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C5CC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C5CC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800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11</cp:revision>
  <cp:lastPrinted>2015-04-14T14:07:00Z</cp:lastPrinted>
  <dcterms:created xsi:type="dcterms:W3CDTF">2015-04-14T09:30:00Z</dcterms:created>
  <dcterms:modified xsi:type="dcterms:W3CDTF">2015-04-14T18:30:00Z</dcterms:modified>
</cp:coreProperties>
</file>